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75EAB" w14:textId="77777777" w:rsidR="002A0401" w:rsidRDefault="002A0401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</w:p>
    <w:p w14:paraId="1A1EA966" w14:textId="24139808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 xml:space="preserve">Załącznik nr </w:t>
      </w:r>
      <w:r w:rsidR="0097008F" w:rsidRPr="004D486E">
        <w:rPr>
          <w:rFonts w:ascii="Arial" w:hAnsi="Arial" w:cs="Arial"/>
          <w:b/>
          <w:sz w:val="16"/>
        </w:rPr>
        <w:t>2a</w:t>
      </w:r>
      <w:r w:rsidRPr="004D486E">
        <w:rPr>
          <w:rFonts w:ascii="Arial" w:hAnsi="Arial" w:cs="Arial"/>
          <w:b/>
          <w:sz w:val="16"/>
        </w:rPr>
        <w:t xml:space="preserve">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25555B63" w14:textId="77777777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569FBAAF" w14:textId="77777777" w:rsidR="00707334" w:rsidRPr="004D486E" w:rsidRDefault="00707334" w:rsidP="00707334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48C99D9F" w14:textId="77777777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2CE48B42" w14:textId="7D627F7E" w:rsidR="00426E75" w:rsidRPr="004D486E" w:rsidRDefault="00426E75" w:rsidP="00426E75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</w:t>
      </w:r>
      <w:r w:rsidR="009D62B0" w:rsidRPr="004D486E">
        <w:rPr>
          <w:rFonts w:ascii="Arial" w:hAnsi="Arial" w:cs="Arial"/>
          <w:b/>
          <w:sz w:val="16"/>
          <w:szCs w:val="12"/>
        </w:rPr>
        <w:t>9</w:t>
      </w:r>
    </w:p>
    <w:p w14:paraId="56BF23CA" w14:textId="6C843B8D" w:rsidR="00426E75" w:rsidRPr="004D486E" w:rsidRDefault="00426E75" w:rsidP="00426E75">
      <w:pPr>
        <w:rPr>
          <w:rFonts w:ascii="Arial" w:hAnsi="Arial" w:cs="Arial"/>
          <w:sz w:val="22"/>
          <w:szCs w:val="22"/>
        </w:rPr>
      </w:pPr>
    </w:p>
    <w:p w14:paraId="5C3B406A" w14:textId="5B004560" w:rsidR="00637C9A" w:rsidRPr="004D486E" w:rsidRDefault="00637C9A" w:rsidP="00637C9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 w:rsidR="002A0401">
        <w:rPr>
          <w:rFonts w:ascii="Arial" w:hAnsi="Arial" w:cs="Arial"/>
          <w:b/>
          <w:sz w:val="16"/>
          <w:szCs w:val="12"/>
        </w:rPr>
        <w:t>30.09.</w:t>
      </w:r>
      <w:r w:rsidRPr="004D486E">
        <w:rPr>
          <w:rFonts w:ascii="Arial" w:hAnsi="Arial" w:cs="Arial"/>
          <w:b/>
          <w:sz w:val="16"/>
          <w:szCs w:val="12"/>
        </w:rPr>
        <w:t>20</w:t>
      </w:r>
      <w:r w:rsidR="00F21E20" w:rsidRPr="004D486E">
        <w:rPr>
          <w:rFonts w:ascii="Arial" w:hAnsi="Arial" w:cs="Arial"/>
          <w:b/>
          <w:sz w:val="16"/>
          <w:szCs w:val="12"/>
        </w:rPr>
        <w:t>2</w:t>
      </w:r>
      <w:r w:rsidR="00F71BF1">
        <w:rPr>
          <w:rFonts w:ascii="Arial" w:hAnsi="Arial" w:cs="Arial"/>
          <w:b/>
          <w:sz w:val="16"/>
          <w:szCs w:val="12"/>
        </w:rPr>
        <w:t>1</w:t>
      </w:r>
      <w:r w:rsidR="00F21E20" w:rsidRPr="004D486E">
        <w:rPr>
          <w:rFonts w:ascii="Arial" w:hAnsi="Arial" w:cs="Arial"/>
          <w:b/>
          <w:sz w:val="16"/>
          <w:szCs w:val="12"/>
        </w:rPr>
        <w:t xml:space="preserve"> </w:t>
      </w:r>
      <w:r w:rsidRPr="004D486E">
        <w:rPr>
          <w:rFonts w:ascii="Arial" w:hAnsi="Arial" w:cs="Arial"/>
          <w:b/>
          <w:sz w:val="16"/>
          <w:szCs w:val="12"/>
        </w:rPr>
        <w:t>r.</w:t>
      </w:r>
    </w:p>
    <w:p w14:paraId="27ED78AD" w14:textId="77777777" w:rsidR="00637C9A" w:rsidRPr="004D486E" w:rsidRDefault="00637C9A" w:rsidP="00426E75">
      <w:pPr>
        <w:rPr>
          <w:rFonts w:ascii="Arial" w:hAnsi="Arial" w:cs="Arial"/>
          <w:sz w:val="22"/>
          <w:szCs w:val="22"/>
        </w:rPr>
      </w:pPr>
    </w:p>
    <w:p w14:paraId="0AC1AA7A" w14:textId="77777777" w:rsidR="00707334" w:rsidRPr="004D486E" w:rsidRDefault="00707334" w:rsidP="00707334">
      <w:pPr>
        <w:jc w:val="center"/>
        <w:rPr>
          <w:rFonts w:ascii="Arial" w:hAnsi="Arial" w:cs="Arial"/>
          <w:b/>
          <w:sz w:val="22"/>
          <w:szCs w:val="22"/>
        </w:rPr>
      </w:pPr>
    </w:p>
    <w:p w14:paraId="0A990B3D" w14:textId="50B02726" w:rsidR="002B75CF" w:rsidRPr="004D486E" w:rsidRDefault="0097008F" w:rsidP="0097008F">
      <w:pPr>
        <w:jc w:val="center"/>
        <w:rPr>
          <w:rFonts w:ascii="Arial" w:hAnsi="Arial" w:cs="Arial"/>
          <w:b/>
          <w:szCs w:val="22"/>
        </w:rPr>
      </w:pPr>
      <w:r w:rsidRPr="004D486E">
        <w:rPr>
          <w:rFonts w:ascii="Arial" w:hAnsi="Arial" w:cs="Arial"/>
          <w:b/>
        </w:rPr>
        <w:t xml:space="preserve">ZAPYTANIE </w:t>
      </w:r>
      <w:r w:rsidR="00D8450C" w:rsidRPr="004D486E">
        <w:rPr>
          <w:rFonts w:ascii="Arial" w:hAnsi="Arial" w:cs="Arial"/>
          <w:b/>
        </w:rPr>
        <w:t>O CENĘ</w:t>
      </w:r>
      <w:r w:rsidRPr="004D486E">
        <w:rPr>
          <w:rFonts w:ascii="Arial" w:hAnsi="Arial" w:cs="Arial"/>
          <w:b/>
        </w:rPr>
        <w:t xml:space="preserve"> /WZÓR/</w:t>
      </w:r>
    </w:p>
    <w:p w14:paraId="4F6D61BB" w14:textId="350DF03E" w:rsidR="00707334" w:rsidRPr="004D486E" w:rsidRDefault="00707334" w:rsidP="0097008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7008F" w:rsidRPr="004D486E" w14:paraId="5AE25D24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2B835610" w14:textId="77777777" w:rsidR="0097008F" w:rsidRPr="004D486E" w:rsidRDefault="0097008F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68896C6A" w14:textId="637B1186" w:rsidR="0097008F" w:rsidRPr="004D486E" w:rsidRDefault="0097008F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1. Dane Zamawiającego</w:t>
            </w:r>
          </w:p>
          <w:p w14:paraId="7B111F15" w14:textId="77777777" w:rsidR="0097008F" w:rsidRPr="004D486E" w:rsidRDefault="0097008F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08F" w:rsidRPr="004D486E" w14:paraId="0409802A" w14:textId="77777777" w:rsidTr="0097008F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91C194D" w14:textId="160F6D61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61C2AA3B" w14:textId="0D9267E4" w:rsidR="0097008F" w:rsidRPr="004D486E" w:rsidRDefault="0097008F" w:rsidP="0097008F">
            <w:pPr>
              <w:ind w:right="60"/>
              <w:rPr>
                <w:rFonts w:ascii="Arial" w:hAnsi="Arial" w:cs="Arial"/>
              </w:rPr>
            </w:pPr>
          </w:p>
        </w:tc>
      </w:tr>
      <w:tr w:rsidR="0097008F" w:rsidRPr="004D486E" w14:paraId="3F1CE7D7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095E659" w14:textId="366538E0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01B2B02A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4E630EEB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B867FDB" w14:textId="04F817D6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1E3E207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0D49FEBF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9402842" w14:textId="238FFE3A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3D55527B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1CD792B1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ABE927E" w14:textId="7DF10D16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2C06D2F4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7FEA173E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C38D756" w14:textId="6B0256CA" w:rsidR="0097008F" w:rsidRPr="004D486E" w:rsidRDefault="0097008F" w:rsidP="00AB3623">
            <w:pPr>
              <w:ind w:right="-70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3BA9E605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72C6417A" w14:textId="3ACAE60C" w:rsidR="0097008F" w:rsidRPr="004D486E" w:rsidRDefault="0097008F" w:rsidP="00707334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7008F" w:rsidRPr="004D486E" w14:paraId="00F16993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998B55E" w14:textId="77777777" w:rsidR="0097008F" w:rsidRPr="004D486E" w:rsidRDefault="0097008F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272BC9A" w14:textId="5ABFEF7C" w:rsidR="0097008F" w:rsidRPr="004D486E" w:rsidRDefault="0097008F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2. Dane dotyczące Zamówienia</w:t>
            </w:r>
          </w:p>
          <w:p w14:paraId="16BA378A" w14:textId="77777777" w:rsidR="0097008F" w:rsidRPr="004D486E" w:rsidRDefault="0097008F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08F" w:rsidRPr="004D486E" w14:paraId="4A642930" w14:textId="77777777" w:rsidTr="00AB3623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86BE7F8" w14:textId="4774BBA7" w:rsidR="0097008F" w:rsidRPr="004D486E" w:rsidRDefault="0097008F" w:rsidP="00AB362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Opis przedmiotu zamówienia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99A8A19" w14:textId="77777777" w:rsidR="0097008F" w:rsidRPr="004D486E" w:rsidRDefault="0097008F" w:rsidP="00AB3623">
            <w:pPr>
              <w:ind w:right="60"/>
              <w:rPr>
                <w:rFonts w:ascii="Arial" w:hAnsi="Arial" w:cs="Arial"/>
              </w:rPr>
            </w:pPr>
          </w:p>
          <w:p w14:paraId="72301CC0" w14:textId="77777777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3B1CA5D6" w14:textId="5A7AA56D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2E2920E3" w14:textId="7ADF7995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6A483027" w14:textId="6E6C3F14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49BCC638" w14:textId="6A0D382B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9D89BD2" w14:textId="77777777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35417488" w14:textId="095D5BC9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5D96E9E3" w14:textId="2D9EE665" w:rsidR="00637C9A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43F98715" w14:textId="56C01B07" w:rsidR="00DA283D" w:rsidRDefault="00DA283D" w:rsidP="00AB3623">
            <w:pPr>
              <w:ind w:right="60"/>
              <w:rPr>
                <w:rFonts w:ascii="Arial" w:hAnsi="Arial" w:cs="Arial"/>
              </w:rPr>
            </w:pPr>
          </w:p>
          <w:p w14:paraId="29E46CC2" w14:textId="77777777" w:rsidR="00DA283D" w:rsidRPr="004D486E" w:rsidRDefault="00DA283D" w:rsidP="00AB3623">
            <w:pPr>
              <w:ind w:right="60"/>
              <w:rPr>
                <w:rFonts w:ascii="Arial" w:hAnsi="Arial" w:cs="Arial"/>
              </w:rPr>
            </w:pPr>
          </w:p>
          <w:p w14:paraId="2D55B058" w14:textId="4B5AF1CB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7AFAC535" w14:textId="016C7D4A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3A0F3D40" w14:textId="75AD9105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EA17124" w14:textId="327E4387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30F15687" w14:textId="359153A2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2342387B" w14:textId="3E7D9D3A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74058C0A" w14:textId="13DA50E6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752E312" w14:textId="77777777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6EAEFE71" w14:textId="3A85ACC2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</w:tc>
      </w:tr>
    </w:tbl>
    <w:p w14:paraId="6EDC318B" w14:textId="77777777" w:rsidR="00637C9A" w:rsidRPr="004D486E" w:rsidRDefault="00637C9A">
      <w:r w:rsidRPr="004D486E"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4839"/>
        <w:gridCol w:w="3979"/>
      </w:tblGrid>
      <w:tr w:rsidR="00B22F22" w:rsidRPr="004D486E" w14:paraId="06BB5941" w14:textId="77777777" w:rsidTr="00AB3623">
        <w:trPr>
          <w:trHeight w:val="510"/>
          <w:jc w:val="center"/>
        </w:trPr>
        <w:tc>
          <w:tcPr>
            <w:tcW w:w="9379" w:type="dxa"/>
            <w:gridSpan w:val="3"/>
            <w:shd w:val="clear" w:color="auto" w:fill="D9D9D9" w:themeFill="background1" w:themeFillShade="D9"/>
            <w:vAlign w:val="center"/>
          </w:tcPr>
          <w:p w14:paraId="488E367D" w14:textId="2BC2E51C" w:rsidR="00B22F22" w:rsidRPr="004D486E" w:rsidRDefault="00B22F22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12CD33DA" w14:textId="3F99532D" w:rsidR="00B22F22" w:rsidRPr="004D486E" w:rsidRDefault="00B22F22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3. Warunki udziału w postępowaniu oraz opis sposobu dokonywania oceny spełnienia tych warunków</w:t>
            </w:r>
          </w:p>
          <w:p w14:paraId="654AEEE3" w14:textId="77777777" w:rsidR="00B22F22" w:rsidRPr="004D486E" w:rsidRDefault="00B22F22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22" w:rsidRPr="004D486E" w14:paraId="4210B802" w14:textId="77777777" w:rsidTr="000E3521">
        <w:trPr>
          <w:trHeight w:val="613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BBD79" w14:textId="09BFDE6A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4B042" w14:textId="20C444AD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Warunek udziału w postępowaniu</w:t>
            </w:r>
          </w:p>
        </w:tc>
        <w:tc>
          <w:tcPr>
            <w:tcW w:w="3979" w:type="dxa"/>
            <w:shd w:val="clear" w:color="auto" w:fill="D9D9D9" w:themeFill="background1" w:themeFillShade="D9"/>
            <w:vAlign w:val="center"/>
          </w:tcPr>
          <w:p w14:paraId="355CBECE" w14:textId="248B7538" w:rsidR="00B22F22" w:rsidRPr="004D486E" w:rsidRDefault="00B22F22" w:rsidP="00B22F22">
            <w:pPr>
              <w:ind w:right="60"/>
              <w:jc w:val="center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Opis w jaki sposób Zamawiający będzie dokonywał oceny spełnienia warunku</w:t>
            </w:r>
          </w:p>
        </w:tc>
      </w:tr>
      <w:tr w:rsidR="00B22F22" w:rsidRPr="004D486E" w14:paraId="54873AEF" w14:textId="77777777" w:rsidTr="000E3521">
        <w:trPr>
          <w:trHeight w:val="623"/>
          <w:jc w:val="center"/>
        </w:trPr>
        <w:tc>
          <w:tcPr>
            <w:tcW w:w="56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FF008" w14:textId="60D9CCD9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46D0C05" w14:textId="7ED730B1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posiada siedzibę na terenie RP i akredytację Ministerstwa Rozwoju - akredytacja ośrodka innowacji.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5F582B6F" w14:textId="0F88836D" w:rsidR="00B22F22" w:rsidRPr="004D486E" w:rsidRDefault="00B22F22" w:rsidP="00B22F22">
            <w:pPr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  <w:t>Dokument potwierdzający posiadanie akredytacji ośrodka innowacji (akredytacja Ministerstwa Rozwoju)</w:t>
            </w:r>
          </w:p>
        </w:tc>
      </w:tr>
      <w:tr w:rsidR="00B22F22" w:rsidRPr="004D486E" w14:paraId="0C1A1D11" w14:textId="77777777" w:rsidTr="000E3521">
        <w:trPr>
          <w:trHeight w:val="510"/>
          <w:jc w:val="center"/>
        </w:trPr>
        <w:tc>
          <w:tcPr>
            <w:tcW w:w="56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C3B48" w14:textId="77777777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6BAFF23" w14:textId="6495F518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posiada siedzibę na terenie RP i jest wpisany do Bazy Usług Rozwojowych (BUR) prowadzonej przez Polską Agencję Rozwoju Przedsiębiorczości</w:t>
            </w:r>
            <w:r w:rsidR="00575F91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- </w:t>
            </w:r>
            <w:r w:rsidR="00575F91" w:rsidRPr="004D486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jako podmiot świadczący usługi rozwojowe z możliwością współfinansowania ze środków funduszy europejskich.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5EDAD494" w14:textId="5E223403" w:rsidR="00B22F22" w:rsidRPr="004D486E" w:rsidRDefault="00B22F22" w:rsidP="00B22F22">
            <w:pPr>
              <w:ind w:right="60"/>
              <w:rPr>
                <w:rFonts w:ascii="Arial" w:hAnsi="Arial" w:cs="Arial"/>
                <w:i/>
                <w:iCs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  <w:t>Dokument potwierdzający wpis do Bazy Usług Rozwojowych prowadzonej przez PARP.</w:t>
            </w:r>
          </w:p>
        </w:tc>
      </w:tr>
      <w:tr w:rsidR="00B22F22" w:rsidRPr="004D486E" w14:paraId="5C0C6964" w14:textId="77777777" w:rsidTr="000E3521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CB518" w14:textId="1E94791A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90404" w14:textId="2A96A8E0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dysponuje odpowiednim potencjałem,</w:t>
            </w:r>
            <w:r w:rsidR="00CE66DB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merytorycznym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 tym potencjałem kadrowym</w:t>
            </w:r>
            <w:r w:rsidR="000F466A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,</w:t>
            </w:r>
            <w:r w:rsidR="000E46E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technicznym oraz organizacyjnym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do wykonania przedmiotu zamówienia</w:t>
            </w:r>
            <w:r w:rsidR="00575F91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2DEC447E" w14:textId="74BAFFDA" w:rsidR="00B22F22" w:rsidRPr="004D486E" w:rsidRDefault="00842245" w:rsidP="00637C9A">
            <w:pPr>
              <w:ind w:right="60"/>
              <w:rPr>
                <w:rFonts w:ascii="Arial" w:hAnsi="Arial" w:cs="Arial"/>
                <w:i/>
                <w:iCs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Informacja podana przez </w:t>
            </w:r>
            <w:r w:rsidR="000E3521"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W</w:t>
            </w: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ykonawcę</w:t>
            </w:r>
            <w:r w:rsidR="00637C9A"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3AE4EE98" w14:textId="77777777" w:rsidR="00755CED" w:rsidRPr="004D486E" w:rsidRDefault="00755CED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4989"/>
      </w:tblGrid>
      <w:tr w:rsidR="00637C9A" w:rsidRPr="004D486E" w14:paraId="46556C58" w14:textId="77777777" w:rsidTr="000420B3">
        <w:trPr>
          <w:trHeight w:val="510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C0D6C7A" w14:textId="7E32306A" w:rsidR="00637C9A" w:rsidRPr="004D486E" w:rsidRDefault="00637C9A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Termin na złożenie oferty</w:t>
            </w:r>
          </w:p>
        </w:tc>
        <w:tc>
          <w:tcPr>
            <w:tcW w:w="4989" w:type="dxa"/>
            <w:shd w:val="clear" w:color="auto" w:fill="FFFFFF"/>
            <w:vAlign w:val="center"/>
          </w:tcPr>
          <w:p w14:paraId="3A075505" w14:textId="2F71B43B" w:rsidR="00637C9A" w:rsidRPr="004D486E" w:rsidRDefault="00637C9A" w:rsidP="00A7257B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7BA203B9" w14:textId="77777777" w:rsidR="00755CED" w:rsidRPr="004D486E" w:rsidRDefault="00755CED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8818"/>
      </w:tblGrid>
      <w:tr w:rsidR="00637C9A" w:rsidRPr="004D486E" w14:paraId="23172A47" w14:textId="77777777" w:rsidTr="00411F21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03FB1DF6" w14:textId="77777777" w:rsidR="00637C9A" w:rsidRPr="004D486E" w:rsidRDefault="00637C9A" w:rsidP="00411F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329F2DE" w14:textId="77777777" w:rsidR="00637C9A" w:rsidRPr="004D486E" w:rsidRDefault="00637C9A" w:rsidP="00637C9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4. Kryteria oceny ofert</w:t>
            </w:r>
          </w:p>
          <w:p w14:paraId="7D32DB62" w14:textId="77777777" w:rsidR="00637C9A" w:rsidRPr="004D486E" w:rsidRDefault="00637C9A" w:rsidP="00411F21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C9A" w:rsidRPr="004D486E" w14:paraId="27E7CDCC" w14:textId="77777777" w:rsidTr="009406F0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0D186" w14:textId="17E3AF15" w:rsidR="00637C9A" w:rsidRPr="004D486E" w:rsidRDefault="00637C9A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A742E" w14:textId="2F6FCB07" w:rsidR="00637C9A" w:rsidRPr="004D486E" w:rsidRDefault="00637C9A" w:rsidP="00411F21">
            <w:pPr>
              <w:ind w:right="60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Spełnienie warunków udziału wskazanych w pkt 3.</w:t>
            </w:r>
          </w:p>
        </w:tc>
      </w:tr>
      <w:tr w:rsidR="00637C9A" w:rsidRPr="004D486E" w14:paraId="6B14A30E" w14:textId="77777777" w:rsidTr="00B92DED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53F08" w14:textId="64556B7C" w:rsidR="00637C9A" w:rsidRPr="004D486E" w:rsidRDefault="00637C9A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4AEDA" w14:textId="14AECC77" w:rsidR="00637C9A" w:rsidRPr="004D486E" w:rsidRDefault="00637C9A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Cena</w:t>
            </w:r>
          </w:p>
        </w:tc>
      </w:tr>
      <w:tr w:rsidR="000E3521" w:rsidRPr="004D486E" w14:paraId="78150826" w14:textId="77777777" w:rsidTr="00B92DED">
        <w:trPr>
          <w:trHeight w:val="510"/>
          <w:jc w:val="center"/>
        </w:trPr>
        <w:tc>
          <w:tcPr>
            <w:tcW w:w="56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8D1B0" w14:textId="5238C34B" w:rsidR="000E3521" w:rsidRPr="004D486E" w:rsidRDefault="000E3521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10762" w14:textId="50722ED0" w:rsidR="000E3521" w:rsidRPr="004D486E" w:rsidRDefault="000E3521" w:rsidP="00411F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Inne kryteria oceniane przez Wnioskodawcę (</w:t>
            </w: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jeśli dotyczy</w:t>
            </w:r>
            <w:r w:rsidRPr="004D486E">
              <w:rPr>
                <w:rFonts w:ascii="Arial" w:hAnsi="Arial" w:cs="Arial"/>
                <w:sz w:val="22"/>
                <w:szCs w:val="22"/>
              </w:rPr>
              <w:t>):</w:t>
            </w:r>
          </w:p>
        </w:tc>
      </w:tr>
      <w:tr w:rsidR="000E3521" w:rsidRPr="004D486E" w14:paraId="6978A81C" w14:textId="77777777" w:rsidTr="00637C9A">
        <w:trPr>
          <w:trHeight w:val="510"/>
          <w:jc w:val="center"/>
        </w:trPr>
        <w:tc>
          <w:tcPr>
            <w:tcW w:w="56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8C9AB" w14:textId="53392477" w:rsidR="000E3521" w:rsidRPr="004D486E" w:rsidRDefault="000E3521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CD3D26" w14:textId="77777777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FE65B54" w14:textId="477AC5AB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BFDFE5F" w14:textId="6A1466C3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BB74864" w14:textId="77777777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A69D763" w14:textId="44AF9B51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D94E445" w14:textId="77777777" w:rsidR="00637C9A" w:rsidRPr="004D486E" w:rsidRDefault="00637C9A" w:rsidP="00B22F2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C693F6D" w14:textId="77777777" w:rsidR="003A36E2" w:rsidRPr="004D486E" w:rsidRDefault="003A36E2" w:rsidP="00B22F2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FEB8514" w14:textId="77777777" w:rsidR="00637C9A" w:rsidRPr="004D486E" w:rsidRDefault="00637C9A">
      <w:r w:rsidRPr="004D486E"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A283C" w:rsidRPr="004D486E" w14:paraId="4DD3BB42" w14:textId="77777777" w:rsidTr="009A283C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168C7317" w14:textId="15051B0D" w:rsidR="009A283C" w:rsidRPr="004D486E" w:rsidRDefault="009A283C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264E2CF6" w14:textId="77777777" w:rsidR="009A283C" w:rsidRPr="004D486E" w:rsidRDefault="009A283C" w:rsidP="00AB3623">
            <w:pPr>
              <w:ind w:left="-60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5. Informacje dodatkowe</w:t>
            </w:r>
          </w:p>
          <w:p w14:paraId="0956464D" w14:textId="4CA9B9EA" w:rsidR="009A283C" w:rsidRPr="004D486E" w:rsidRDefault="009A283C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83C" w:rsidRPr="004D486E" w14:paraId="24F087A2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EC3B129" w14:textId="499BD349" w:rsidR="009A283C" w:rsidRPr="004D486E" w:rsidRDefault="009A283C" w:rsidP="009A283C">
            <w:pPr>
              <w:ind w:right="-6"/>
              <w:rPr>
                <w:rFonts w:ascii="Arial" w:hAnsi="Arial" w:cs="Arial"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>Wytyczne do przygotowania oferty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172B0988" w14:textId="5FE868A8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Każdy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potencjalny W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ykonawca może złożyć tylko jedną ofertę i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 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zaproponować tylko jedną cenę całkowitą netto oraz brutto wyrażoną w PLN, z dokładnością do dwóch miejsc po przecinku.</w:t>
            </w:r>
          </w:p>
          <w:p w14:paraId="691971C8" w14:textId="4CADA5FF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Złożenie przez Wykonawcę więcej niż jednej oferty lub oferty zawierającej rozwiązania wariantowe lub alternatywne spowoduje jej odrzucenie. </w:t>
            </w:r>
          </w:p>
          <w:p w14:paraId="102EFB86" w14:textId="0F40378C" w:rsidR="009A283C" w:rsidRPr="004D486E" w:rsidRDefault="000E3521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Potencjalny W</w:t>
            </w:r>
            <w:r w:rsidR="009A283C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ykonawca może przed upływem terminu składania ofert zmienić lub wycofać ofertę. </w:t>
            </w:r>
          </w:p>
          <w:p w14:paraId="12D786FD" w14:textId="3E8A6C0A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Oferty, które wpłyną po terminie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nie 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zostaną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ocenione w ramach rozeznania rynku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.</w:t>
            </w:r>
          </w:p>
          <w:p w14:paraId="44705819" w14:textId="5F5FA102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Oferty składane są na formularzu stanowiącym </w:t>
            </w:r>
            <w:r w:rsidRPr="004D486E">
              <w:rPr>
                <w:rFonts w:ascii="Arial" w:eastAsia="Droid Sans Fallback" w:hAnsi="Arial" w:cs="Arial"/>
                <w:i/>
                <w:sz w:val="20"/>
                <w:szCs w:val="22"/>
                <w:lang w:eastAsia="en-US"/>
              </w:rPr>
              <w:t>Załącznik nr 2b do Regulaminu.</w:t>
            </w:r>
          </w:p>
        </w:tc>
      </w:tr>
      <w:tr w:rsidR="00445811" w:rsidRPr="004D486E" w14:paraId="78D25E07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569FE484" w14:textId="531F3CE2" w:rsidR="00445811" w:rsidRPr="004D486E" w:rsidRDefault="00445811" w:rsidP="009A283C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 xml:space="preserve">Informacja dotycząca powiązań kapitałowych </w:t>
            </w:r>
            <w:r w:rsidRPr="004D486E">
              <w:rPr>
                <w:rFonts w:ascii="Arial" w:hAnsi="Arial" w:cs="Arial"/>
                <w:b/>
                <w:sz w:val="20"/>
                <w:szCs w:val="22"/>
              </w:rPr>
              <w:br/>
              <w:t>lub osobowych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6F9097F9" w14:textId="3D81641A" w:rsidR="00445811" w:rsidRPr="004D486E" w:rsidRDefault="000E3521" w:rsidP="004458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W celu uniknięcia konfliktu interesów zamówienia </w:t>
            </w:r>
            <w:r w:rsidRPr="004D486E">
              <w:rPr>
                <w:rFonts w:ascii="Arial" w:hAnsi="Arial" w:cs="Arial"/>
                <w:sz w:val="18"/>
                <w:szCs w:val="18"/>
              </w:rPr>
              <w:t>finansowane w ramach Grantu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b/>
                <w:sz w:val="18"/>
                <w:szCs w:val="18"/>
              </w:rPr>
              <w:t>nie mogą być udzielane podmiotom powiązanym</w:t>
            </w:r>
            <w:r w:rsidRPr="004D486E">
              <w:rPr>
                <w:rFonts w:ascii="Arial" w:hAnsi="Arial" w:cs="Arial"/>
                <w:b/>
                <w:sz w:val="18"/>
                <w:szCs w:val="18"/>
              </w:rPr>
              <w:t xml:space="preserve"> osobowo lub kapitałowo</w:t>
            </w:r>
            <w:r w:rsidRPr="004D486E">
              <w:rPr>
                <w:rFonts w:ascii="Arial" w:hAnsi="Arial" w:cs="Arial"/>
                <w:bCs/>
                <w:sz w:val="18"/>
                <w:szCs w:val="18"/>
              </w:rPr>
              <w:t xml:space="preserve"> z</w:t>
            </w:r>
            <w:r w:rsidR="00445811" w:rsidRPr="004D486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D486E">
              <w:rPr>
                <w:rFonts w:ascii="Arial" w:hAnsi="Arial" w:cs="Arial"/>
                <w:bCs/>
                <w:sz w:val="18"/>
                <w:szCs w:val="18"/>
              </w:rPr>
              <w:t>Zamawiającym</w:t>
            </w:r>
            <w:r w:rsidR="00445811" w:rsidRPr="004D486E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 Przez powiązania kapitałowe lub osobowe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rozumie się wzajemne powiązania między Zamawiającym lub osobami upoważnionymi do zaciągania zobowiązań w imieniu Zamawiającego lub osobami wykonującymi w imieniu Zamawiającego czynności związane z</w:t>
            </w:r>
            <w:r w:rsidRPr="004D486E">
              <w:rPr>
                <w:rFonts w:ascii="Arial" w:hAnsi="Arial" w:cs="Arial"/>
                <w:sz w:val="18"/>
                <w:szCs w:val="18"/>
              </w:rPr>
              <w:t> 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przygotowaniem i przeprowadzeniem procedury wyboru </w:t>
            </w:r>
            <w:r w:rsidRPr="004D486E">
              <w:rPr>
                <w:rFonts w:ascii="Arial" w:hAnsi="Arial" w:cs="Arial"/>
                <w:sz w:val="18"/>
                <w:szCs w:val="18"/>
              </w:rPr>
              <w:t>W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ykonawcy a</w:t>
            </w:r>
            <w:r w:rsidRPr="004D486E">
              <w:rPr>
                <w:rFonts w:ascii="Arial" w:hAnsi="Arial" w:cs="Arial"/>
                <w:sz w:val="18"/>
                <w:szCs w:val="18"/>
              </w:rPr>
              <w:t> W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ykonawcą, polegające w szczególności na:</w:t>
            </w:r>
          </w:p>
          <w:p w14:paraId="19231E53" w14:textId="77777777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a)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uczestniczeniu w spółce jako wspólnik spółki cywilnej lub spółki osobowej,</w:t>
            </w:r>
          </w:p>
          <w:p w14:paraId="734F1B29" w14:textId="610A207C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b)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posiadaniu co najmniej 10 % udziałów lub akcji,</w:t>
            </w:r>
            <w:r w:rsidR="00E94295" w:rsidRPr="004D486E">
              <w:rPr>
                <w:rFonts w:ascii="Arial" w:hAnsi="Arial" w:cs="Arial"/>
                <w:color w:val="000000"/>
                <w:sz w:val="18"/>
                <w:szCs w:val="18"/>
              </w:rPr>
              <w:t xml:space="preserve"> , o ile niższy próg nie wynika z przepisów prawa lub nie został określony przez Instytucję Zarządzającą RPO WM,</w:t>
            </w:r>
          </w:p>
          <w:p w14:paraId="3CD1D8E6" w14:textId="77777777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c)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pełnieniu funkcji członka organu nadzorczego lub zarządzającego, prokurenta, pełnomocnika,</w:t>
            </w:r>
          </w:p>
          <w:p w14:paraId="6EB54F46" w14:textId="45D4937C" w:rsidR="00445811" w:rsidRPr="002A0401" w:rsidRDefault="00445811" w:rsidP="00E94295">
            <w:pPr>
              <w:autoSpaceDE w:val="0"/>
              <w:autoSpaceDN w:val="0"/>
              <w:adjustRightInd w:val="0"/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d)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pozostawaniu w związku małżeńskim, w stosunku pokrewieństwa lub powinowactwa w linii prostej, pokrewieństwa drugiego stopnia lub powinowactwa </w:t>
            </w:r>
            <w:r w:rsidRPr="002A0401">
              <w:rPr>
                <w:rFonts w:ascii="Arial" w:hAnsi="Arial" w:cs="Arial"/>
                <w:sz w:val="18"/>
                <w:szCs w:val="18"/>
              </w:rPr>
              <w:t>drugiego stopnia w linii bocznej lub w stosunku przysposobienia, opieki lub kurateli. </w:t>
            </w:r>
          </w:p>
          <w:p w14:paraId="072ACE16" w14:textId="3DBA5B59" w:rsidR="00F71BF1" w:rsidRPr="002A0401" w:rsidRDefault="00F71BF1" w:rsidP="00F71BF1">
            <w:pPr>
              <w:pStyle w:val="DWregulamin"/>
              <w:rPr>
                <w:sz w:val="18"/>
                <w:szCs w:val="18"/>
              </w:rPr>
            </w:pPr>
            <w:r w:rsidRPr="002A0401">
              <w:rPr>
                <w:sz w:val="18"/>
                <w:szCs w:val="18"/>
              </w:rPr>
              <w:t>Ponadto, osoby wykonujące w imieniu Wnioskodawcy (Zamawiającego) czynności związane z procedurą wyboru Wykonawcy, w szczególności osoby biorące udział w procesie oceny ofert, nie mogą być powiązane osobowo lub kapitałowo z wykonawcami, którzy złożyli oferty. Powinny to być osoby bezstronne i obiektywne.</w:t>
            </w:r>
          </w:p>
          <w:p w14:paraId="683F9162" w14:textId="7DBB23C4" w:rsidR="00E94295" w:rsidRPr="004D486E" w:rsidRDefault="000E3521" w:rsidP="00E942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A04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="00E94295" w:rsidRPr="002A0401">
              <w:rPr>
                <w:rFonts w:ascii="Arial" w:hAnsi="Arial" w:cs="Arial"/>
                <w:sz w:val="18"/>
                <w:szCs w:val="18"/>
              </w:rPr>
              <w:t xml:space="preserve">Grantodawca (Małopolska Agencja Rozwoju Regionalnego S.A.), ani podmioty powiązane z nim kapitałowo lub osobowo, w rozumieniu </w:t>
            </w:r>
            <w:r w:rsidR="00F21E20" w:rsidRPr="002A0401">
              <w:rPr>
                <w:rFonts w:ascii="Arial" w:hAnsi="Arial" w:cs="Arial"/>
                <w:sz w:val="18"/>
                <w:szCs w:val="18"/>
              </w:rPr>
              <w:t>pkt</w:t>
            </w:r>
            <w:r w:rsidR="00E94295" w:rsidRPr="002A04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1E20" w:rsidRPr="002A0401">
              <w:rPr>
                <w:rFonts w:ascii="Arial" w:hAnsi="Arial" w:cs="Arial"/>
                <w:sz w:val="18"/>
                <w:szCs w:val="18"/>
              </w:rPr>
              <w:t>1</w:t>
            </w:r>
            <w:r w:rsidR="00E94295" w:rsidRPr="002A0401">
              <w:rPr>
                <w:rFonts w:ascii="Arial" w:hAnsi="Arial" w:cs="Arial"/>
                <w:sz w:val="18"/>
                <w:szCs w:val="18"/>
              </w:rPr>
              <w:t>, nie mogą być wykonawcami lub podwykonawcami usług finansowanych z Grantów, ani też</w:t>
            </w:r>
            <w:r w:rsidR="00E94295" w:rsidRPr="004D486E">
              <w:rPr>
                <w:rFonts w:ascii="Arial" w:hAnsi="Arial" w:cs="Arial"/>
                <w:sz w:val="18"/>
                <w:szCs w:val="18"/>
              </w:rPr>
              <w:t xml:space="preserve"> nie mogą realizować żadnych czynności finansowanych z Grantu, nawet jeśli spełniają oni wymogi przewidziane odpowiednio dla Grantobiorcy lub wykonawcy tych usług.</w:t>
            </w:r>
          </w:p>
          <w:p w14:paraId="4F0E7604" w14:textId="3CD6591E" w:rsidR="00E94295" w:rsidRPr="004D486E" w:rsidRDefault="00E94295" w:rsidP="00E94295">
            <w:pPr>
              <w:pStyle w:val="DWregulamin"/>
              <w:rPr>
                <w:bCs/>
                <w:sz w:val="20"/>
                <w:szCs w:val="20"/>
              </w:rPr>
            </w:pPr>
            <w:r w:rsidRPr="004D486E">
              <w:rPr>
                <w:b/>
                <w:sz w:val="18"/>
                <w:szCs w:val="18"/>
              </w:rPr>
              <w:t>3.</w:t>
            </w:r>
            <w:r w:rsidRPr="004D486E">
              <w:rPr>
                <w:bCs/>
                <w:sz w:val="18"/>
                <w:szCs w:val="18"/>
              </w:rPr>
              <w:t xml:space="preserve"> W przypadku, gdy Grantodawca (MARR S.A.) stwierdzi możliwość udzielenia zamówienia podmiotowi powiązanemu w sposób inny, niż wskazany w pkt 1 lub 2, w tym również za pośrednictwem osób fizycznych powiązanych z </w:t>
            </w:r>
            <w:proofErr w:type="spellStart"/>
            <w:r w:rsidRPr="004D486E">
              <w:rPr>
                <w:bCs/>
                <w:sz w:val="18"/>
                <w:szCs w:val="18"/>
              </w:rPr>
              <w:t>Grantodawcą</w:t>
            </w:r>
            <w:proofErr w:type="spellEnd"/>
            <w:r w:rsidRPr="004D486E">
              <w:rPr>
                <w:bCs/>
                <w:sz w:val="18"/>
                <w:szCs w:val="18"/>
              </w:rPr>
              <w:t xml:space="preserve"> (MARR S.A.), Wnioskodawcą (Zamawiającym), wykonawcą lub podwykonawcą usługi finansowanej z Grantu, Grantodawca jest zobowiązany do wykazania istnienia naruszenia zasady konkurencyjności lub zasad bezstronności, równości szans lub niedyskryminacji, o których mowa w § 7 ust. 1 Regulaminu udzielania, poprzez zaistniałe powiązania, przy czym Wnioskodawca (Zamawiający) będzie zobowiązany do przedstawienia na żądanie </w:t>
            </w:r>
            <w:proofErr w:type="spellStart"/>
            <w:r w:rsidRPr="004D486E">
              <w:rPr>
                <w:bCs/>
                <w:sz w:val="18"/>
                <w:szCs w:val="18"/>
              </w:rPr>
              <w:t>Grantodawcy</w:t>
            </w:r>
            <w:proofErr w:type="spellEnd"/>
            <w:r w:rsidRPr="004D486E">
              <w:rPr>
                <w:bCs/>
                <w:sz w:val="18"/>
                <w:szCs w:val="18"/>
              </w:rPr>
              <w:t xml:space="preserve"> wszelkich informacji lub dokumentów związanych z ustalaniem takich powiązań.</w:t>
            </w:r>
          </w:p>
        </w:tc>
      </w:tr>
      <w:tr w:rsidR="00445811" w:rsidRPr="004D486E" w14:paraId="01B7A2A0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A470250" w14:textId="3A878CA6" w:rsidR="00445811" w:rsidRPr="004D486E" w:rsidRDefault="00445811" w:rsidP="00445811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>Informacja dotycząca finansowania przedmiotu zamówienia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4130A1B0" w14:textId="024E6BFF" w:rsidR="00445811" w:rsidRPr="004D486E" w:rsidRDefault="00445811" w:rsidP="00445811">
            <w:pPr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Zamawiający ubiega się o przyznanie Grantu na wykonanie przedmiotu zamówienia, współfinansowanego ze środków Unii Europejskiej z</w:t>
            </w:r>
            <w:r w:rsidR="00E94295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 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Europejskiego Funduszu Rozwoju Regionalnego w ramach Poddziałania 3.4.5 „Bony na doradztwo” Regionalnego Programu Operacyjnego Województwa Małopolskiego na lata 2014-2020.</w:t>
            </w:r>
          </w:p>
        </w:tc>
      </w:tr>
    </w:tbl>
    <w:p w14:paraId="7BB7BF4F" w14:textId="77777777" w:rsidR="00A07FFB" w:rsidRPr="004D486E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64C9C5EB" w14:textId="33068B76" w:rsidR="005B6205" w:rsidRPr="004D486E" w:rsidRDefault="005B6205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1D20EA7D" w14:textId="77777777" w:rsidR="000E3521" w:rsidRPr="004D486E" w:rsidRDefault="000E3521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47A401C7" w14:textId="77777777" w:rsidR="00A07FFB" w:rsidRPr="004D486E" w:rsidRDefault="00A07FFB" w:rsidP="00A07FFB">
      <w:pPr>
        <w:autoSpaceDE w:val="0"/>
        <w:autoSpaceDN w:val="0"/>
        <w:adjustRightInd w:val="0"/>
        <w:jc w:val="right"/>
        <w:rPr>
          <w:rFonts w:ascii="Arial" w:eastAsia="Droid Sans Fallback" w:hAnsi="Arial" w:cs="Arial"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sz w:val="22"/>
          <w:szCs w:val="22"/>
          <w:lang w:eastAsia="en-US"/>
        </w:rPr>
        <w:t>…………………………………………………….</w:t>
      </w:r>
    </w:p>
    <w:p w14:paraId="79E50B74" w14:textId="77777777" w:rsidR="00A07FFB" w:rsidRPr="004D486E" w:rsidRDefault="00A07FFB" w:rsidP="00A07FFB">
      <w:pPr>
        <w:autoSpaceDE w:val="0"/>
        <w:autoSpaceDN w:val="0"/>
        <w:adjustRightInd w:val="0"/>
        <w:ind w:left="4248" w:firstLine="708"/>
        <w:jc w:val="center"/>
        <w:rPr>
          <w:rFonts w:ascii="Arial" w:eastAsia="Droid Sans Fallback" w:hAnsi="Arial" w:cs="Arial"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sz w:val="22"/>
          <w:szCs w:val="22"/>
          <w:lang w:eastAsia="en-US"/>
        </w:rPr>
        <w:t>(data i podpis Zamawiającego)</w:t>
      </w:r>
    </w:p>
    <w:p w14:paraId="2BBAB58B" w14:textId="6D1821F1" w:rsidR="0032744B" w:rsidRPr="004D486E" w:rsidRDefault="0032744B">
      <w:pPr>
        <w:spacing w:after="160" w:line="259" w:lineRule="auto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br w:type="page"/>
      </w:r>
    </w:p>
    <w:p w14:paraId="6E122107" w14:textId="77777777" w:rsidR="005B6205" w:rsidRPr="004D486E" w:rsidRDefault="005B6205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lastRenderedPageBreak/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2b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52B86DB9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08562275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6B74AA95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75C10C4A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0A015DF5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717E4935" w14:textId="5F4933D1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 w:rsidR="004F6B80">
        <w:rPr>
          <w:rFonts w:ascii="Arial" w:hAnsi="Arial" w:cs="Arial"/>
          <w:b/>
          <w:sz w:val="16"/>
          <w:szCs w:val="12"/>
        </w:rPr>
        <w:t>20 października</w:t>
      </w:r>
      <w:r w:rsidRPr="004D486E">
        <w:rPr>
          <w:rFonts w:ascii="Arial" w:hAnsi="Arial" w:cs="Arial"/>
          <w:b/>
          <w:sz w:val="16"/>
          <w:szCs w:val="12"/>
        </w:rPr>
        <w:t xml:space="preserve"> 2020 r.</w:t>
      </w:r>
    </w:p>
    <w:p w14:paraId="1BFA3BFB" w14:textId="69DBD709" w:rsidR="00E94295" w:rsidRPr="004D486E" w:rsidRDefault="00E9429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p w14:paraId="31D55FB8" w14:textId="77777777" w:rsidR="00E94295" w:rsidRPr="004D486E" w:rsidRDefault="00E9429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p w14:paraId="0C221BE6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  <w:r w:rsidRPr="004D486E">
        <w:rPr>
          <w:rFonts w:eastAsia="Droid Sans Fallback"/>
          <w:sz w:val="22"/>
          <w:szCs w:val="22"/>
          <w:lang w:eastAsia="en-US"/>
        </w:rPr>
        <w:t>OFERTA /WZÓR/</w:t>
      </w:r>
    </w:p>
    <w:p w14:paraId="1394F5EA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5B6205" w:rsidRPr="004D486E" w14:paraId="25FF61F0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4AABDB1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353C052B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1. Dane Oferenta</w:t>
            </w:r>
          </w:p>
          <w:p w14:paraId="5A9F229A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19F3014B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515CEE8E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957" w:type="dxa"/>
            <w:shd w:val="clear" w:color="auto" w:fill="FFFFFF"/>
          </w:tcPr>
          <w:p w14:paraId="7538AA87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7D11BAAB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1A8564A7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957" w:type="dxa"/>
            <w:shd w:val="clear" w:color="auto" w:fill="FFFFFF"/>
          </w:tcPr>
          <w:p w14:paraId="0A731C4F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6D2BEA6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2C332643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957" w:type="dxa"/>
            <w:shd w:val="clear" w:color="auto" w:fill="FFFFFF"/>
          </w:tcPr>
          <w:p w14:paraId="414FA0A5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0D06BE9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DE89E93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6957" w:type="dxa"/>
            <w:shd w:val="clear" w:color="auto" w:fill="FFFFFF"/>
          </w:tcPr>
          <w:p w14:paraId="6018570D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621ED40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6C8897B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6957" w:type="dxa"/>
            <w:shd w:val="clear" w:color="auto" w:fill="FFFFFF"/>
          </w:tcPr>
          <w:p w14:paraId="064F2A99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7E977687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6832"/>
      </w:tblGrid>
      <w:tr w:rsidR="005B6205" w:rsidRPr="004D486E" w14:paraId="15462310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13AB27C9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821FE8C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2. Dane dotyczące Zamówienia</w:t>
            </w:r>
          </w:p>
          <w:p w14:paraId="3B2F0100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57397BCF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EBBC9EB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 xml:space="preserve">Opis przedmiotu zamówienia </w:t>
            </w:r>
          </w:p>
          <w:p w14:paraId="453E238C" w14:textId="2EF075AC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/zakres oferty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7BE69044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243B1C3C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34F9ED2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Cena netto zamówienia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308CCA56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5898574E" w14:textId="77777777" w:rsidTr="00A7257B">
        <w:trPr>
          <w:trHeight w:val="928"/>
          <w:jc w:val="center"/>
        </w:trPr>
        <w:tc>
          <w:tcPr>
            <w:tcW w:w="2547" w:type="dxa"/>
            <w:vMerge w:val="restart"/>
            <w:shd w:val="clear" w:color="auto" w:fill="D9D9D9" w:themeFill="background1" w:themeFillShade="D9"/>
            <w:vAlign w:val="center"/>
          </w:tcPr>
          <w:p w14:paraId="0AB6FF38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 xml:space="preserve">Cena brutto zamówienia 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2969BD85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5BAE9B6D" w14:textId="77777777" w:rsidTr="00A7257B">
        <w:trPr>
          <w:trHeight w:val="613"/>
          <w:jc w:val="center"/>
        </w:trPr>
        <w:tc>
          <w:tcPr>
            <w:tcW w:w="2547" w:type="dxa"/>
            <w:vMerge/>
            <w:shd w:val="clear" w:color="auto" w:fill="D9D9D9" w:themeFill="background1" w:themeFillShade="D9"/>
            <w:vAlign w:val="center"/>
          </w:tcPr>
          <w:p w14:paraId="675A29D2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2" w:type="dxa"/>
            <w:shd w:val="clear" w:color="auto" w:fill="D9D9D9" w:themeFill="background1" w:themeFillShade="D9"/>
          </w:tcPr>
          <w:p w14:paraId="09033901" w14:textId="77777777" w:rsidR="005B6205" w:rsidRPr="004D486E" w:rsidRDefault="005B6205" w:rsidP="00A7257B">
            <w:pPr>
              <w:ind w:right="60"/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4D486E">
              <w:rPr>
                <w:rFonts w:ascii="Arial" w:hAnsi="Arial" w:cs="Arial"/>
                <w:i/>
                <w:sz w:val="20"/>
                <w:szCs w:val="22"/>
              </w:rPr>
              <w:t>Cena zawiera wynagrodzenie za przeniesienie, bez ograniczeń czasowych i terytorialnych, wszelkich autorskich praw majątkowych do dzieł powstałych w ramach projektu oraz za przeniesienie wszelkich praw do dóbr własności przemysłowej i intelektualnej, które mogą powstać w związku z realizacją usługi</w:t>
            </w:r>
            <w:r w:rsidRPr="004D486E">
              <w:rPr>
                <w:rStyle w:val="Odwoanieprzypisudolnego"/>
                <w:rFonts w:ascii="Arial" w:hAnsi="Arial" w:cs="Arial"/>
                <w:i/>
                <w:sz w:val="20"/>
                <w:szCs w:val="22"/>
              </w:rPr>
              <w:footnoteReference w:id="1"/>
            </w:r>
            <w:r w:rsidRPr="004D486E">
              <w:rPr>
                <w:rFonts w:ascii="Arial" w:hAnsi="Arial" w:cs="Arial"/>
                <w:i/>
                <w:sz w:val="20"/>
                <w:szCs w:val="22"/>
              </w:rPr>
              <w:t>.</w:t>
            </w:r>
          </w:p>
        </w:tc>
      </w:tr>
    </w:tbl>
    <w:p w14:paraId="486902E3" w14:textId="77777777" w:rsidR="005B6205" w:rsidRPr="004D486E" w:rsidRDefault="005B6205" w:rsidP="005B6205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7FA089C4" w14:textId="77777777" w:rsidR="005B6205" w:rsidRPr="004D486E" w:rsidRDefault="005B6205" w:rsidP="005B6205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4D486E">
        <w:rPr>
          <w:rFonts w:ascii="Arial" w:hAnsi="Arial" w:cs="Arial"/>
          <w:sz w:val="22"/>
          <w:szCs w:val="22"/>
        </w:rPr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8883"/>
      </w:tblGrid>
      <w:tr w:rsidR="005B6205" w:rsidRPr="004D486E" w14:paraId="6A94D2CA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4CD21319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2337954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3. Informacja o spełnieniu warunków udziału w postępowaniu</w:t>
            </w:r>
          </w:p>
          <w:p w14:paraId="7BC25DC9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211089C5" w14:textId="77777777" w:rsidTr="00A7257B">
        <w:trPr>
          <w:trHeight w:val="613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6A678970" w14:textId="77777777" w:rsidR="005B6205" w:rsidRPr="004D486E" w:rsidRDefault="005B6205" w:rsidP="00A7257B">
            <w:pPr>
              <w:ind w:right="60"/>
              <w:jc w:val="both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Oświadczam, że reprezentowany przeze mnie podmiot należy do kategorii i dołączam dokumenty potwierdzające spełnienie warunku:</w:t>
            </w:r>
          </w:p>
        </w:tc>
      </w:tr>
      <w:tr w:rsidR="005B6205" w:rsidRPr="004D486E" w14:paraId="69E09C8B" w14:textId="77777777" w:rsidTr="00A7257B">
        <w:trPr>
          <w:trHeight w:val="311"/>
          <w:jc w:val="center"/>
        </w:trPr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21C9E" w14:textId="62E0DBF8" w:rsidR="005B6205" w:rsidRPr="004D486E" w:rsidRDefault="003B6014" w:rsidP="00A7257B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9088E8" w14:textId="77777777" w:rsidR="005B6205" w:rsidRPr="004D486E" w:rsidRDefault="005B6205" w:rsidP="00A7257B">
            <w:pPr>
              <w:ind w:right="6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podmiot posiada siedzibę na terenie RP i akredytację Ministerstwa Rozwoju </w:t>
            </w:r>
          </w:p>
          <w:p w14:paraId="57E0E5E6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>(akredytacja ośrodka innowacji świadczącego usługi proinnowacyjne)</w:t>
            </w:r>
          </w:p>
        </w:tc>
      </w:tr>
      <w:tr w:rsidR="00FB7620" w:rsidRPr="004D486E" w14:paraId="4455F6F8" w14:textId="77777777" w:rsidTr="00A7257B">
        <w:trPr>
          <w:trHeight w:val="503"/>
          <w:jc w:val="center"/>
        </w:trPr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C9537" w14:textId="0B538432" w:rsidR="00FB7620" w:rsidRPr="004D486E" w:rsidRDefault="003B6014" w:rsidP="00A7257B">
            <w:pPr>
              <w:ind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48210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053F30" w14:textId="62E8A79F" w:rsidR="00FB7620" w:rsidRPr="004D486E" w:rsidRDefault="00FB7620" w:rsidP="00A7257B">
            <w:pPr>
              <w:ind w:right="6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podmiot posiada siedzibę na terenie RP i jest ujęty w Bazie Usług Rozwojowych (BUR) prowadzonej przez Polską Agencję Rozwoju Przedsiębiorczości - </w:t>
            </w:r>
            <w:r w:rsidRPr="004D486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jako podmiot świadczący usługi rozwojowe z możliwością współfinansowania ze środków funduszy europejskich.</w:t>
            </w: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FB7620" w:rsidRPr="004D486E" w14:paraId="01B70658" w14:textId="77777777" w:rsidTr="00A7257B">
        <w:trPr>
          <w:trHeight w:val="503"/>
          <w:jc w:val="center"/>
        </w:trPr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2613A" w14:textId="1656F38B" w:rsidR="00FB7620" w:rsidRPr="004D486E" w:rsidRDefault="003B6014" w:rsidP="00A7257B">
            <w:pPr>
              <w:ind w:right="6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782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5F08F" w14:textId="5845A0D7" w:rsidR="00FB7620" w:rsidRPr="004D486E" w:rsidRDefault="00B075B7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podmiot posiada</w:t>
            </w:r>
            <w:r w:rsidR="00FB7620" w:rsidRPr="004D486E">
              <w:rPr>
                <w:rFonts w:ascii="Arial" w:hAnsi="Arial" w:cs="Arial"/>
                <w:sz w:val="22"/>
                <w:szCs w:val="22"/>
              </w:rPr>
              <w:t xml:space="preserve"> potencjał kadrowy, techniczny i organizacyjny, który zostanie wykorzystany do wykonania przedmiotu zamówienia.</w:t>
            </w:r>
          </w:p>
          <w:p w14:paraId="38191812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BD3146" w14:textId="3FB65757" w:rsidR="00BD235F" w:rsidRPr="004D486E" w:rsidRDefault="00D97562" w:rsidP="00FB7620">
            <w:pPr>
              <w:ind w:right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86E">
              <w:rPr>
                <w:rFonts w:ascii="Arial" w:hAnsi="Arial" w:cs="Arial"/>
                <w:i/>
                <w:sz w:val="22"/>
                <w:szCs w:val="22"/>
              </w:rPr>
              <w:t>Opis(………….)</w:t>
            </w:r>
          </w:p>
          <w:p w14:paraId="36180FE4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265FEA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3A75CA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C5A1CB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B8DB04" w14:textId="3F00504A" w:rsidR="00FB7620" w:rsidRPr="004D486E" w:rsidRDefault="00FB7620" w:rsidP="00A7257B">
            <w:pPr>
              <w:ind w:right="60"/>
              <w:rPr>
                <w:rFonts w:ascii="Arial" w:hAnsi="Arial" w:cs="Arial"/>
              </w:rPr>
            </w:pPr>
          </w:p>
        </w:tc>
      </w:tr>
    </w:tbl>
    <w:p w14:paraId="2DA2C6C4" w14:textId="77777777" w:rsidR="005B6205" w:rsidRPr="004D486E" w:rsidRDefault="005B6205" w:rsidP="005B6205">
      <w:pPr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8883"/>
      </w:tblGrid>
      <w:tr w:rsidR="005B6205" w:rsidRPr="004D486E" w14:paraId="507195FC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8B020D2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77E80D66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4. Oświadczenia / zobowiązania Oferenta</w:t>
            </w:r>
            <w:r w:rsidRPr="004D48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56FE97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4D357B9B" w14:textId="77777777" w:rsidTr="00A7257B">
        <w:trPr>
          <w:trHeight w:val="311"/>
          <w:jc w:val="center"/>
        </w:trPr>
        <w:tc>
          <w:tcPr>
            <w:tcW w:w="49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3C80E" w14:textId="77777777" w:rsidR="005B6205" w:rsidRPr="004D486E" w:rsidRDefault="003B6014" w:rsidP="00A7257B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6754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6205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4E3D7" w14:textId="5975BBBD" w:rsidR="005B6205" w:rsidRPr="004D486E" w:rsidRDefault="005B6205" w:rsidP="00E94295">
            <w:pPr>
              <w:pStyle w:val="Akapitzlist"/>
              <w:ind w:left="0"/>
              <w:jc w:val="both"/>
              <w:rPr>
                <w:rFonts w:ascii="Arial" w:eastAsia="Calibri" w:hAnsi="Arial" w:cs="Arial"/>
                <w:b/>
                <w:bCs/>
                <w:i/>
                <w:iCs/>
                <w:color w:val="00000A"/>
                <w:sz w:val="22"/>
                <w:szCs w:val="22"/>
              </w:rPr>
            </w:pPr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Oświadczam o braku powiązań kapitałowych lub osobowych z Zamawiającym</w:t>
            </w:r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i</w:t>
            </w:r>
            <w:r w:rsidR="004D486E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 </w:t>
            </w:r>
            <w:proofErr w:type="spellStart"/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Grantodawcą</w:t>
            </w:r>
            <w:proofErr w:type="spellEnd"/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(MARR S.A.) w rozumieniu wskazanym w zapytaniu o cenę / Regulaminie udzielania Grantów w projekcie „Bony Sukcesu”</w:t>
            </w:r>
          </w:p>
        </w:tc>
      </w:tr>
      <w:tr w:rsidR="005B6205" w:rsidRPr="004D486E" w14:paraId="179C343D" w14:textId="77777777" w:rsidTr="00A7257B">
        <w:trPr>
          <w:trHeight w:val="311"/>
          <w:jc w:val="center"/>
        </w:trPr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3D49C" w14:textId="77777777" w:rsidR="005B6205" w:rsidRPr="004D486E" w:rsidRDefault="003B6014" w:rsidP="00A7257B">
            <w:pPr>
              <w:ind w:left="630" w:hanging="63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5872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6205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901C58" w14:textId="77777777" w:rsidR="005B6205" w:rsidRPr="004D486E" w:rsidRDefault="005B6205" w:rsidP="00A7257B">
            <w:pPr>
              <w:pStyle w:val="Akapitzlist"/>
              <w:ind w:left="0"/>
              <w:jc w:val="both"/>
              <w:rPr>
                <w:rStyle w:val="Nagwek1Znak"/>
                <w:rFonts w:ascii="Arial" w:eastAsia="Calibri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zamówienia.</w:t>
            </w:r>
          </w:p>
        </w:tc>
      </w:tr>
    </w:tbl>
    <w:p w14:paraId="5E8CBA96" w14:textId="77777777" w:rsidR="005B6205" w:rsidRPr="004D486E" w:rsidRDefault="005B6205" w:rsidP="005B6205">
      <w:pPr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6832"/>
      </w:tblGrid>
      <w:tr w:rsidR="005B6205" w:rsidRPr="004D486E" w14:paraId="21CC4C9C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7DEEFB2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1E9E6C63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5. Dodatkowe informacje/załączniki (jeśli dotyczy)</w:t>
            </w:r>
          </w:p>
          <w:p w14:paraId="3EB0DAF2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5B0769DA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5A3B638" w14:textId="77777777" w:rsidR="005B6205" w:rsidRPr="004D486E" w:rsidRDefault="005B6205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Dodatkowe informacje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64924900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03711B9C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674BCC4" w14:textId="77777777" w:rsidR="005B6205" w:rsidRPr="004D486E" w:rsidRDefault="005B6205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Spis dołączonych załączników (jeśli dotyczy)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077A8C9D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253CE878" w14:textId="77777777" w:rsidR="005B6205" w:rsidRPr="004D486E" w:rsidRDefault="005B6205" w:rsidP="005B6205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2CAF114C" w14:textId="77777777" w:rsidR="005B6205" w:rsidRPr="004D486E" w:rsidRDefault="005B6205" w:rsidP="005B6205">
      <w:pPr>
        <w:pStyle w:val="Akapitzlist"/>
        <w:ind w:left="0"/>
        <w:jc w:val="right"/>
        <w:rPr>
          <w:rFonts w:ascii="Arial" w:eastAsia="Droid Sans Fallback" w:hAnsi="Arial" w:cs="Arial"/>
          <w:sz w:val="22"/>
          <w:szCs w:val="22"/>
        </w:rPr>
      </w:pPr>
      <w:r w:rsidRPr="004D486E">
        <w:rPr>
          <w:rFonts w:ascii="Arial" w:eastAsia="Droid Sans Fallback" w:hAnsi="Arial" w:cs="Arial"/>
          <w:sz w:val="22"/>
          <w:szCs w:val="22"/>
        </w:rPr>
        <w:t>…………………………………………………………</w:t>
      </w:r>
    </w:p>
    <w:p w14:paraId="03E9F8BE" w14:textId="490460FD" w:rsidR="005B6205" w:rsidRPr="004D486E" w:rsidRDefault="005B6205" w:rsidP="005E722C">
      <w:pPr>
        <w:pStyle w:val="Akapitzlist"/>
        <w:ind w:left="2832" w:firstLine="708"/>
        <w:jc w:val="center"/>
        <w:rPr>
          <w:rFonts w:ascii="Arial" w:hAnsi="Arial" w:cs="Arial"/>
          <w:sz w:val="22"/>
          <w:szCs w:val="22"/>
        </w:rPr>
      </w:pPr>
      <w:r w:rsidRPr="004D486E">
        <w:rPr>
          <w:rFonts w:ascii="Arial" w:eastAsia="Droid Sans Fallback" w:hAnsi="Arial" w:cs="Arial"/>
          <w:sz w:val="22"/>
          <w:szCs w:val="22"/>
        </w:rPr>
        <w:t>data i podpis Oferenta</w:t>
      </w:r>
    </w:p>
    <w:p w14:paraId="41F84F97" w14:textId="59DF024D" w:rsidR="00CC2697" w:rsidRPr="004D486E" w:rsidRDefault="00CC2697">
      <w:pPr>
        <w:spacing w:after="160" w:line="259" w:lineRule="auto"/>
        <w:rPr>
          <w:rFonts w:ascii="Arial" w:eastAsia="Droid Sans Fallback" w:hAnsi="Arial" w:cs="Arial"/>
          <w:b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b/>
          <w:sz w:val="22"/>
          <w:szCs w:val="22"/>
          <w:lang w:eastAsia="en-US"/>
        </w:rPr>
        <w:br w:type="page"/>
      </w:r>
    </w:p>
    <w:p w14:paraId="517FD37B" w14:textId="13DC0663" w:rsidR="009E2004" w:rsidRPr="004D486E" w:rsidRDefault="009E2004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lastRenderedPageBreak/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2c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14B02FCF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4626CC20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5971BCBE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7B62AC0C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136F3F33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26811F38" w14:textId="6F534448" w:rsidR="004F6B80" w:rsidRPr="004D486E" w:rsidRDefault="004F6B80" w:rsidP="004F6B80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 w:rsidR="00F71BF1">
        <w:rPr>
          <w:rFonts w:ascii="Arial" w:hAnsi="Arial" w:cs="Arial"/>
          <w:b/>
          <w:sz w:val="16"/>
          <w:szCs w:val="12"/>
        </w:rPr>
        <w:t>………..</w:t>
      </w:r>
      <w:r w:rsidRPr="004D486E">
        <w:rPr>
          <w:rFonts w:ascii="Arial" w:hAnsi="Arial" w:cs="Arial"/>
          <w:b/>
          <w:sz w:val="16"/>
          <w:szCs w:val="12"/>
        </w:rPr>
        <w:t xml:space="preserve"> 202</w:t>
      </w:r>
      <w:r w:rsidR="00F71BF1">
        <w:rPr>
          <w:rFonts w:ascii="Arial" w:hAnsi="Arial" w:cs="Arial"/>
          <w:b/>
          <w:sz w:val="16"/>
          <w:szCs w:val="12"/>
        </w:rPr>
        <w:t>1</w:t>
      </w:r>
      <w:r w:rsidRPr="004D486E">
        <w:rPr>
          <w:rFonts w:ascii="Arial" w:hAnsi="Arial" w:cs="Arial"/>
          <w:b/>
          <w:sz w:val="16"/>
          <w:szCs w:val="12"/>
        </w:rPr>
        <w:t xml:space="preserve"> r.</w:t>
      </w:r>
    </w:p>
    <w:p w14:paraId="312712AD" w14:textId="77777777" w:rsidR="00243901" w:rsidRPr="004D486E" w:rsidRDefault="009E79F1" w:rsidP="00597794">
      <w:pPr>
        <w:pStyle w:val="podrozdzia"/>
        <w:spacing w:line="23" w:lineRule="atLeast"/>
        <w:rPr>
          <w:rFonts w:eastAsia="Droid Sans Fallback"/>
          <w:lang w:eastAsia="en-US"/>
        </w:rPr>
      </w:pPr>
      <w:r w:rsidRPr="004D486E">
        <w:rPr>
          <w:rFonts w:eastAsia="Droid Sans Fallback"/>
          <w:lang w:eastAsia="en-US"/>
        </w:rPr>
        <w:t xml:space="preserve">PROTOKÓŁ Z ROZEZNANIA RYNKU </w:t>
      </w:r>
    </w:p>
    <w:p w14:paraId="36BA74DA" w14:textId="6875AD58" w:rsidR="00597794" w:rsidRPr="004D486E" w:rsidRDefault="00E94295" w:rsidP="00597794">
      <w:pPr>
        <w:pStyle w:val="podrozdzia"/>
        <w:spacing w:line="23" w:lineRule="atLeast"/>
        <w:rPr>
          <w:rFonts w:eastAsia="Droid Sans Fallback"/>
          <w:i/>
          <w:lang w:eastAsia="en-US"/>
        </w:rPr>
      </w:pPr>
      <w:r w:rsidRPr="004D486E">
        <w:rPr>
          <w:rFonts w:eastAsia="Droid Sans Fallback"/>
          <w:i/>
          <w:lang w:eastAsia="en-US"/>
        </w:rPr>
        <w:t>d</w:t>
      </w:r>
      <w:r w:rsidR="00243901" w:rsidRPr="004D486E">
        <w:rPr>
          <w:rFonts w:eastAsia="Droid Sans Fallback"/>
          <w:i/>
          <w:lang w:eastAsia="en-US"/>
        </w:rPr>
        <w:t xml:space="preserve">la zamówień </w:t>
      </w:r>
      <w:r w:rsidR="006A7E9F" w:rsidRPr="004D486E">
        <w:rPr>
          <w:rFonts w:eastAsia="Droid Sans Fallback"/>
          <w:i/>
          <w:lang w:eastAsia="en-US"/>
        </w:rPr>
        <w:t>od 20 tyś PLN</w:t>
      </w:r>
      <w:r w:rsidR="006A3F6E" w:rsidRPr="004D486E">
        <w:rPr>
          <w:rFonts w:eastAsia="Droid Sans Fallback"/>
          <w:i/>
          <w:lang w:eastAsia="en-US"/>
        </w:rPr>
        <w:t xml:space="preserve"> netto do 50 tyś PLN netto</w:t>
      </w:r>
    </w:p>
    <w:p w14:paraId="2A219C26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6670262F" w14:textId="77777777" w:rsidR="00597794" w:rsidRPr="004D486E" w:rsidRDefault="00597794" w:rsidP="00597794">
      <w:pPr>
        <w:numPr>
          <w:ilvl w:val="0"/>
          <w:numId w:val="18"/>
        </w:numPr>
        <w:spacing w:line="23" w:lineRule="atLeast"/>
        <w:rPr>
          <w:rFonts w:ascii="Arial" w:hAnsi="Arial" w:cs="Arial"/>
        </w:rPr>
      </w:pPr>
      <w:r w:rsidRPr="004D486E">
        <w:rPr>
          <w:rFonts w:ascii="Arial" w:hAnsi="Arial" w:cs="Arial"/>
          <w:b/>
        </w:rPr>
        <w:t>Dane dotyczące zamówienia: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310"/>
      </w:tblGrid>
      <w:tr w:rsidR="00597794" w:rsidRPr="004D486E" w14:paraId="1A613A95" w14:textId="77777777" w:rsidTr="00A7257B">
        <w:trPr>
          <w:trHeight w:val="1522"/>
        </w:trPr>
        <w:tc>
          <w:tcPr>
            <w:tcW w:w="2791" w:type="dxa"/>
            <w:shd w:val="clear" w:color="auto" w:fill="D9D9D9"/>
            <w:vAlign w:val="center"/>
          </w:tcPr>
          <w:p w14:paraId="7775C4BE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6310" w:type="dxa"/>
          </w:tcPr>
          <w:p w14:paraId="7C09ADE6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</w:rPr>
            </w:pPr>
          </w:p>
        </w:tc>
      </w:tr>
    </w:tbl>
    <w:p w14:paraId="7874C57B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32C8ED4E" w14:textId="77777777" w:rsidR="00597794" w:rsidRPr="004D486E" w:rsidRDefault="00597794" w:rsidP="00597794">
      <w:pPr>
        <w:numPr>
          <w:ilvl w:val="0"/>
          <w:numId w:val="18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złożonych ofert: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43"/>
        <w:gridCol w:w="1984"/>
        <w:gridCol w:w="2835"/>
      </w:tblGrid>
      <w:tr w:rsidR="00BA70B0" w:rsidRPr="004D486E" w14:paraId="00DD48C8" w14:textId="77777777" w:rsidTr="00DE4EBC">
        <w:trPr>
          <w:trHeight w:val="99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449948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 xml:space="preserve">1. </w:t>
            </w:r>
          </w:p>
          <w:p w14:paraId="1FB95818" w14:textId="67F63D99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4754AA4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42BD38B7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Nazwa wykonawcy</w:t>
            </w:r>
          </w:p>
          <w:p w14:paraId="703594BA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2979204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1BC9734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vertAlign w:val="superscript"/>
              </w:rPr>
            </w:pPr>
            <w:r w:rsidRPr="004D486E">
              <w:rPr>
                <w:rFonts w:ascii="Arial" w:hAnsi="Arial" w:cs="Arial"/>
              </w:rPr>
              <w:t>Cena netto</w:t>
            </w:r>
            <w:r w:rsidRPr="004D486E">
              <w:rPr>
                <w:rFonts w:ascii="Arial" w:hAnsi="Arial" w:cs="Arial"/>
              </w:rPr>
              <w:br/>
              <w:t>/brutto</w:t>
            </w:r>
          </w:p>
          <w:p w14:paraId="1A57494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  <w:p w14:paraId="21A1DE6A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D5B01F9" w14:textId="5AD2F39B" w:rsidR="00BA70B0" w:rsidRPr="004D486E" w:rsidRDefault="00D97562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4</w:t>
            </w:r>
            <w:r w:rsidR="00BA70B0" w:rsidRPr="004D486E">
              <w:rPr>
                <w:rFonts w:ascii="Arial" w:hAnsi="Arial" w:cs="Arial"/>
              </w:rPr>
              <w:t>.</w:t>
            </w:r>
          </w:p>
          <w:p w14:paraId="07679FE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 xml:space="preserve">Informacja o spełnieniu lub nie  warunków udziału w postępowaniu (0-1)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510298" w14:textId="233CBFF4" w:rsidR="00BA70B0" w:rsidRPr="004D486E" w:rsidRDefault="00F51125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5</w:t>
            </w:r>
            <w:r w:rsidR="00963B6E" w:rsidRPr="004D486E">
              <w:rPr>
                <w:rFonts w:ascii="Arial" w:hAnsi="Arial" w:cs="Arial"/>
              </w:rPr>
              <w:t>.Informacja o sposobie pozyskania cennika</w:t>
            </w:r>
          </w:p>
        </w:tc>
      </w:tr>
      <w:tr w:rsidR="00BA70B0" w:rsidRPr="004D486E" w14:paraId="07A01F64" w14:textId="77777777" w:rsidTr="001632CC">
        <w:trPr>
          <w:cantSplit/>
          <w:trHeight w:val="8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43DBFA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FEF3155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4454E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F7C9FE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4EFF2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BA70B0" w:rsidRPr="004D486E" w14:paraId="605B5E08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10217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1.</w:t>
            </w:r>
          </w:p>
          <w:p w14:paraId="671A002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A84F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D2F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56A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6416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BA70B0" w:rsidRPr="004D486E" w14:paraId="5FD732AE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34208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457900A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C989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5AB3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84BF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556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BA70B0" w:rsidRPr="004D486E" w14:paraId="1FE87140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01ACB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2DD0D8EE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ED9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80F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E97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BB63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</w:tbl>
    <w:p w14:paraId="60CC150E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050AEE7" w14:textId="77777777" w:rsidR="00597794" w:rsidRPr="004D486E" w:rsidRDefault="00597794" w:rsidP="0059779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wybranej oferty: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662"/>
      </w:tblGrid>
      <w:tr w:rsidR="00597794" w:rsidRPr="004D486E" w14:paraId="45A23E6E" w14:textId="77777777" w:rsidTr="00A7257B">
        <w:tc>
          <w:tcPr>
            <w:tcW w:w="2552" w:type="dxa"/>
            <w:shd w:val="clear" w:color="auto" w:fill="D9D9D9"/>
            <w:vAlign w:val="center"/>
          </w:tcPr>
          <w:p w14:paraId="5BF06207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Nazwa Wykonawcy</w:t>
            </w:r>
          </w:p>
        </w:tc>
        <w:tc>
          <w:tcPr>
            <w:tcW w:w="6662" w:type="dxa"/>
          </w:tcPr>
          <w:p w14:paraId="314A7148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2FED8208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597794" w:rsidRPr="004D486E" w14:paraId="4EF40ED3" w14:textId="77777777" w:rsidTr="00A7257B">
        <w:trPr>
          <w:trHeight w:val="719"/>
        </w:trPr>
        <w:tc>
          <w:tcPr>
            <w:tcW w:w="2552" w:type="dxa"/>
            <w:shd w:val="clear" w:color="auto" w:fill="D9D9D9"/>
            <w:vAlign w:val="center"/>
          </w:tcPr>
          <w:p w14:paraId="7C41CD69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Uzasadnienie wyboru</w:t>
            </w:r>
          </w:p>
        </w:tc>
        <w:tc>
          <w:tcPr>
            <w:tcW w:w="6662" w:type="dxa"/>
          </w:tcPr>
          <w:p w14:paraId="1A12A868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58D35108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3DD88309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3627D606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037231FB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</w:tbl>
    <w:p w14:paraId="3E1B3598" w14:textId="19E0BEBF" w:rsidR="00E94295" w:rsidRPr="004D486E" w:rsidRDefault="00E94295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5E026539" w14:textId="77777777" w:rsidR="00E94295" w:rsidRPr="004D486E" w:rsidRDefault="00E94295">
      <w:pPr>
        <w:spacing w:after="160" w:line="259" w:lineRule="auto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br w:type="page"/>
      </w:r>
    </w:p>
    <w:p w14:paraId="04505BDC" w14:textId="77777777" w:rsidR="001632CC" w:rsidRPr="004D486E" w:rsidRDefault="001632CC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08C147B" w14:textId="77777777" w:rsidR="00597794" w:rsidRPr="004D486E" w:rsidRDefault="00597794" w:rsidP="00597794">
      <w:pPr>
        <w:pStyle w:val="Akapitzlist"/>
        <w:numPr>
          <w:ilvl w:val="0"/>
          <w:numId w:val="18"/>
        </w:numPr>
        <w:spacing w:after="200"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>Załączniki do protokołu: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597794" w:rsidRPr="004D486E" w14:paraId="6B1DD0D9" w14:textId="77777777" w:rsidTr="00A7257B">
        <w:tc>
          <w:tcPr>
            <w:tcW w:w="1985" w:type="dxa"/>
            <w:shd w:val="clear" w:color="auto" w:fill="D9D9D9"/>
            <w:vAlign w:val="center"/>
          </w:tcPr>
          <w:p w14:paraId="68FA5F0A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Nazwa załącznika</w:t>
            </w:r>
          </w:p>
        </w:tc>
        <w:tc>
          <w:tcPr>
            <w:tcW w:w="7229" w:type="dxa"/>
            <w:shd w:val="clear" w:color="auto" w:fill="D9D9D9"/>
          </w:tcPr>
          <w:p w14:paraId="52250F61" w14:textId="0BF4DBBC" w:rsidR="008316B5" w:rsidRPr="004D486E" w:rsidRDefault="00597794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1.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W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ydruk (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 stanowiący potwierdzenie u</w:t>
            </w:r>
            <w:r w:rsidR="00893E5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mieszczenia zapytania o cenę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na stronie internetowej 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</w:rPr>
              <w:t>W</w:t>
            </w:r>
            <w:r w:rsidR="00764190" w:rsidRPr="004D486E">
              <w:rPr>
                <w:rFonts w:ascii="Arial" w:eastAsia="Droid Sans Fallback" w:hAnsi="Arial" w:cs="Arial"/>
                <w:sz w:val="22"/>
                <w:szCs w:val="22"/>
              </w:rPr>
              <w:t>nioskodawcy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</w:rPr>
              <w:t>.</w:t>
            </w:r>
          </w:p>
          <w:p w14:paraId="04879A74" w14:textId="49FB22BA" w:rsidR="00B13237" w:rsidRPr="004D486E" w:rsidRDefault="00C9361D" w:rsidP="00A7257B">
            <w:pPr>
              <w:spacing w:line="23" w:lineRule="atLeast"/>
              <w:rPr>
                <w:rStyle w:val="Hipercze"/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2</w:t>
            </w:r>
            <w:r w:rsidR="00B13237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P</w:t>
            </w:r>
            <w:r w:rsidR="00D10486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otwierdzenie skierowania zapytań o cenę </w:t>
            </w:r>
            <w:r w:rsidR="002E55DA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do potencjalnych wykonawców np. wydruki z poczty e-mail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3950BC74" w14:textId="39B0224E" w:rsidR="00597794" w:rsidRPr="004D486E" w:rsidRDefault="00E94295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3.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Z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łożone oferty</w:t>
            </w:r>
            <w:r w:rsidR="00DD027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,</w:t>
            </w:r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="00DD027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</w:t>
            </w:r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ydruk (</w:t>
            </w:r>
            <w:proofErr w:type="spellStart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 strony z cennikiem wykonawcy usług doradczych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695A7F23" w14:textId="4B9E622F" w:rsidR="00597794" w:rsidRPr="004D486E" w:rsidRDefault="00E94295" w:rsidP="00A7257B">
            <w:pPr>
              <w:pStyle w:val="Akapitzlist"/>
              <w:spacing w:line="23" w:lineRule="atLeast"/>
              <w:ind w:left="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4</w:t>
            </w:r>
            <w:r w:rsidR="00597794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I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nformacja o historii zmian w zapytaniu ofertowym jeśli zmiany miały miejsce  wraz z potwierdzeniem poinformowania o dokonanych zmianach potencjalnych wykonawców, którzy w odpowiedzi na zamieszczone zapytanie ofertowe przesłali ofertę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4FCC491E" w14:textId="65E913F9" w:rsidR="00597794" w:rsidRPr="004D486E" w:rsidRDefault="00E94295" w:rsidP="00A7257B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5</w:t>
            </w:r>
            <w:r w:rsidR="00597794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Inne (jeśli dotyczy).</w:t>
            </w:r>
          </w:p>
        </w:tc>
      </w:tr>
    </w:tbl>
    <w:p w14:paraId="71E20393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06B00A14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2A7F557E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1FF8D66" w14:textId="77777777" w:rsidR="00597794" w:rsidRPr="004D486E" w:rsidRDefault="00597794" w:rsidP="00597794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73E07EF5" w14:textId="77777777" w:rsidR="00597794" w:rsidRPr="004D486E" w:rsidRDefault="00597794" w:rsidP="0073797A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0673756B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…………………………………………………….</w:t>
      </w:r>
    </w:p>
    <w:p w14:paraId="166C3974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jc w:val="both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data i podpis Zamawiającego</w:t>
      </w:r>
    </w:p>
    <w:p w14:paraId="7CEC3FA2" w14:textId="680F5431" w:rsidR="001632CC" w:rsidRPr="004D486E" w:rsidRDefault="001632CC">
      <w:pPr>
        <w:spacing w:after="160" w:line="259" w:lineRule="auto"/>
        <w:rPr>
          <w:rFonts w:ascii="Arial" w:eastAsia="Droid Sans Fallback" w:hAnsi="Arial" w:cs="Arial"/>
          <w:b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b/>
          <w:sz w:val="22"/>
          <w:szCs w:val="22"/>
          <w:lang w:eastAsia="en-US"/>
        </w:rPr>
        <w:br w:type="page"/>
      </w:r>
    </w:p>
    <w:p w14:paraId="2F1DBABC" w14:textId="77777777" w:rsidR="00597794" w:rsidRPr="004D486E" w:rsidRDefault="00597794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64343C0D" w14:textId="77777777" w:rsidR="00E94295" w:rsidRPr="004D486E" w:rsidRDefault="00E94295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2c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5BDAE158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7703D0D8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686FF38A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29DEE5C0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6720D0D0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4297774B" w14:textId="08D3F9DD" w:rsidR="004F6B80" w:rsidRPr="004D486E" w:rsidRDefault="004F6B80" w:rsidP="004F6B80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 w:rsidR="00F71BF1">
        <w:rPr>
          <w:rFonts w:ascii="Arial" w:hAnsi="Arial" w:cs="Arial"/>
          <w:b/>
          <w:sz w:val="16"/>
          <w:szCs w:val="12"/>
        </w:rPr>
        <w:t>…………..</w:t>
      </w:r>
      <w:r w:rsidRPr="004D486E">
        <w:rPr>
          <w:rFonts w:ascii="Arial" w:hAnsi="Arial" w:cs="Arial"/>
          <w:b/>
          <w:sz w:val="16"/>
          <w:szCs w:val="12"/>
        </w:rPr>
        <w:t xml:space="preserve"> 202</w:t>
      </w:r>
      <w:r w:rsidR="00F71BF1">
        <w:rPr>
          <w:rFonts w:ascii="Arial" w:hAnsi="Arial" w:cs="Arial"/>
          <w:b/>
          <w:sz w:val="16"/>
          <w:szCs w:val="12"/>
        </w:rPr>
        <w:t>1</w:t>
      </w:r>
      <w:r w:rsidRPr="004D486E">
        <w:rPr>
          <w:rFonts w:ascii="Arial" w:hAnsi="Arial" w:cs="Arial"/>
          <w:b/>
          <w:sz w:val="16"/>
          <w:szCs w:val="12"/>
        </w:rPr>
        <w:t xml:space="preserve"> r.</w:t>
      </w:r>
    </w:p>
    <w:p w14:paraId="07E0D3B0" w14:textId="6B5F5556" w:rsidR="00E94295" w:rsidRPr="004D486E" w:rsidRDefault="00E94295" w:rsidP="00E94295">
      <w:pPr>
        <w:jc w:val="right"/>
        <w:rPr>
          <w:rFonts w:ascii="Arial" w:hAnsi="Arial" w:cs="Arial"/>
          <w:b/>
          <w:sz w:val="16"/>
          <w:szCs w:val="22"/>
        </w:rPr>
      </w:pPr>
    </w:p>
    <w:p w14:paraId="30DD6D52" w14:textId="622F2AF5" w:rsidR="00E94295" w:rsidRPr="004D486E" w:rsidRDefault="00E94295" w:rsidP="00E94295">
      <w:pPr>
        <w:pStyle w:val="podrozdzia"/>
        <w:spacing w:line="23" w:lineRule="atLeast"/>
        <w:rPr>
          <w:rFonts w:eastAsia="Droid Sans Fallback"/>
          <w:lang w:eastAsia="en-US"/>
        </w:rPr>
      </w:pPr>
      <w:r w:rsidRPr="004D486E">
        <w:rPr>
          <w:rFonts w:eastAsia="Droid Sans Fallback"/>
          <w:lang w:eastAsia="en-US"/>
        </w:rPr>
        <w:t xml:space="preserve">PROTOKÓŁ Z POSTĘPOWANIA O UDZIELENIE ZAMÓWIENIA PUBLICZNEGO PRZEPROWADZONEGO W FORMIE ZAPYTANIA OFERTOWEGO </w:t>
      </w:r>
      <w:r w:rsidRPr="004D486E">
        <w:rPr>
          <w:rFonts w:eastAsia="Droid Sans Fallback"/>
          <w:lang w:eastAsia="en-US"/>
        </w:rPr>
        <w:br/>
        <w:t>O WARTOŚCI POWYŻEJ 50 000 ZŁ NETTO</w:t>
      </w:r>
    </w:p>
    <w:p w14:paraId="1E472E61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2BCAF410" w14:textId="1167A2C3" w:rsidR="0019451F" w:rsidRPr="004D486E" w:rsidRDefault="0019451F" w:rsidP="00E94295">
      <w:pPr>
        <w:pStyle w:val="Akapitzlist"/>
        <w:numPr>
          <w:ilvl w:val="0"/>
          <w:numId w:val="19"/>
        </w:numPr>
        <w:spacing w:line="23" w:lineRule="atLeast"/>
        <w:rPr>
          <w:rFonts w:ascii="Arial" w:hAnsi="Arial" w:cs="Arial"/>
        </w:rPr>
      </w:pPr>
      <w:r w:rsidRPr="004D486E">
        <w:rPr>
          <w:rFonts w:ascii="Arial" w:hAnsi="Arial" w:cs="Arial"/>
          <w:b/>
        </w:rPr>
        <w:t>Dane dotyczące zamówienia: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310"/>
      </w:tblGrid>
      <w:tr w:rsidR="0019451F" w:rsidRPr="004D486E" w14:paraId="1AF594D4" w14:textId="77777777" w:rsidTr="00A7257B">
        <w:trPr>
          <w:trHeight w:val="1522"/>
        </w:trPr>
        <w:tc>
          <w:tcPr>
            <w:tcW w:w="2791" w:type="dxa"/>
            <w:shd w:val="clear" w:color="auto" w:fill="D9D9D9"/>
            <w:vAlign w:val="center"/>
          </w:tcPr>
          <w:p w14:paraId="2401E5D4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6310" w:type="dxa"/>
          </w:tcPr>
          <w:p w14:paraId="77DAAB96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</w:rPr>
            </w:pPr>
          </w:p>
        </w:tc>
      </w:tr>
    </w:tbl>
    <w:p w14:paraId="5A5B3BBE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90FC0BC" w14:textId="77777777" w:rsidR="0019451F" w:rsidRPr="004D486E" w:rsidRDefault="0019451F" w:rsidP="00E94295">
      <w:pPr>
        <w:numPr>
          <w:ilvl w:val="0"/>
          <w:numId w:val="19"/>
        </w:numPr>
        <w:spacing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 xml:space="preserve">Dane dotyczące upublicznienia zapytania ofertowego: 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345"/>
      </w:tblGrid>
      <w:tr w:rsidR="0019451F" w:rsidRPr="004D486E" w14:paraId="0416B81D" w14:textId="77777777" w:rsidTr="00A7257B">
        <w:tc>
          <w:tcPr>
            <w:tcW w:w="9180" w:type="dxa"/>
            <w:gridSpan w:val="2"/>
            <w:shd w:val="clear" w:color="auto" w:fill="D9D9D9"/>
          </w:tcPr>
          <w:p w14:paraId="6C61EEE5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Strona, na której zamieszczono zapytanie ofertowe</w:t>
            </w:r>
          </w:p>
        </w:tc>
      </w:tr>
      <w:tr w:rsidR="0019451F" w:rsidRPr="004D486E" w14:paraId="181B891A" w14:textId="77777777" w:rsidTr="00A7257B">
        <w:tc>
          <w:tcPr>
            <w:tcW w:w="2835" w:type="dxa"/>
            <w:shd w:val="clear" w:color="auto" w:fill="D9D9D9"/>
          </w:tcPr>
          <w:p w14:paraId="76A1D9D1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Adres strony</w:t>
            </w:r>
          </w:p>
        </w:tc>
        <w:tc>
          <w:tcPr>
            <w:tcW w:w="6345" w:type="dxa"/>
            <w:shd w:val="clear" w:color="auto" w:fill="D9D9D9"/>
          </w:tcPr>
          <w:p w14:paraId="3A2E2A5A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  <w:lang w:eastAsia="en-US"/>
              </w:rPr>
              <w:t>Okres w jakim zamieszczono zapytanie na stronie</w:t>
            </w:r>
          </w:p>
        </w:tc>
      </w:tr>
      <w:tr w:rsidR="0019451F" w:rsidRPr="004D486E" w14:paraId="5B64B494" w14:textId="77777777" w:rsidTr="00A7257B">
        <w:tc>
          <w:tcPr>
            <w:tcW w:w="2835" w:type="dxa"/>
          </w:tcPr>
          <w:p w14:paraId="73676C14" w14:textId="7002B2E7" w:rsidR="0019451F" w:rsidRPr="004D486E" w:rsidRDefault="0019451F" w:rsidP="00A7257B">
            <w:pPr>
              <w:spacing w:after="200" w:line="23" w:lineRule="atLeast"/>
              <w:ind w:left="49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</w:rPr>
              <w:t>baza konkurencyjności</w:t>
            </w:r>
            <w:r w:rsidRPr="004D486E">
              <w:rPr>
                <w:rStyle w:val="Odwoanieprzypisudolnego"/>
                <w:rFonts w:ascii="Arial" w:eastAsia="Droid Sans Fallback" w:hAnsi="Arial" w:cs="Arial"/>
                <w:u w:val="single"/>
              </w:rPr>
              <w:footnoteReference w:id="2"/>
            </w:r>
            <w:r w:rsidRPr="004D486E">
              <w:rPr>
                <w:rStyle w:val="Hipercze"/>
                <w:rFonts w:ascii="Arial" w:eastAsia="Droid Sans Fallback" w:hAnsi="Arial" w:cs="Arial"/>
              </w:rPr>
              <w:t xml:space="preserve"> </w:t>
            </w:r>
          </w:p>
        </w:tc>
        <w:tc>
          <w:tcPr>
            <w:tcW w:w="6345" w:type="dxa"/>
            <w:shd w:val="clear" w:color="auto" w:fill="auto"/>
          </w:tcPr>
          <w:p w14:paraId="61AA3FF6" w14:textId="77777777" w:rsidR="0019451F" w:rsidRPr="004D486E" w:rsidRDefault="0019451F" w:rsidP="00A7257B">
            <w:pPr>
              <w:spacing w:line="23" w:lineRule="atLeast"/>
              <w:rPr>
                <w:rFonts w:ascii="Arial" w:eastAsia="Droid Sans Fallback" w:hAnsi="Arial" w:cs="Arial"/>
                <w:lang w:eastAsia="en-US"/>
              </w:rPr>
            </w:pPr>
            <w:r w:rsidRPr="004D486E">
              <w:rPr>
                <w:rFonts w:ascii="Arial" w:eastAsia="Droid Sans Fallback" w:hAnsi="Arial" w:cs="Arial"/>
                <w:lang w:eastAsia="en-US"/>
              </w:rPr>
              <w:t>od dnia … do dnia …</w:t>
            </w:r>
          </w:p>
        </w:tc>
      </w:tr>
    </w:tbl>
    <w:p w14:paraId="41708767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15075B01" w14:textId="77777777" w:rsidR="0019451F" w:rsidRPr="004D486E" w:rsidRDefault="0019451F" w:rsidP="00E94295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złożonych ofert: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850"/>
        <w:gridCol w:w="992"/>
        <w:gridCol w:w="1418"/>
        <w:gridCol w:w="737"/>
        <w:gridCol w:w="822"/>
        <w:gridCol w:w="709"/>
        <w:gridCol w:w="709"/>
        <w:gridCol w:w="850"/>
      </w:tblGrid>
      <w:tr w:rsidR="0019451F" w:rsidRPr="004D486E" w14:paraId="64C7515C" w14:textId="77777777" w:rsidTr="004D486E">
        <w:trPr>
          <w:trHeight w:val="487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63AEE02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  <w:p w14:paraId="2DC9A8DB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Numer oferty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C5FA324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6C025DCA" w14:textId="29844534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Nazwa wykona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4D486E">
              <w:rPr>
                <w:rFonts w:ascii="Arial" w:hAnsi="Arial" w:cs="Arial"/>
                <w:sz w:val="20"/>
                <w:szCs w:val="20"/>
              </w:rPr>
              <w:t>wcy</w:t>
            </w:r>
            <w:proofErr w:type="spellEnd"/>
          </w:p>
          <w:p w14:paraId="31D4F3B0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1957097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6D0D3FE6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Cena netto</w:t>
            </w:r>
            <w:r w:rsidRPr="004D486E">
              <w:rPr>
                <w:rFonts w:ascii="Arial" w:hAnsi="Arial" w:cs="Arial"/>
                <w:sz w:val="20"/>
                <w:szCs w:val="20"/>
              </w:rPr>
              <w:br/>
              <w:t>/brutto</w:t>
            </w:r>
          </w:p>
          <w:p w14:paraId="30593BBD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58BC3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EDFAA54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15964756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Data wpływu oferty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13B7A98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21DAF695" w14:textId="621EA2A8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 xml:space="preserve">Informacja o spełnieniu lub nie  warunków udziału w </w:t>
            </w:r>
            <w:proofErr w:type="spellStart"/>
            <w:r w:rsidRPr="004D486E">
              <w:rPr>
                <w:rFonts w:ascii="Arial" w:hAnsi="Arial" w:cs="Arial"/>
                <w:sz w:val="20"/>
                <w:szCs w:val="20"/>
              </w:rPr>
              <w:t>postępowa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>-</w:t>
            </w:r>
            <w:r w:rsidRPr="004D486E">
              <w:rPr>
                <w:rFonts w:ascii="Arial" w:hAnsi="Arial" w:cs="Arial"/>
                <w:sz w:val="20"/>
                <w:szCs w:val="20"/>
              </w:rPr>
              <w:t>niu</w:t>
            </w:r>
            <w:proofErr w:type="spellEnd"/>
            <w:r w:rsidRPr="004D486E">
              <w:rPr>
                <w:rFonts w:ascii="Arial" w:hAnsi="Arial" w:cs="Arial"/>
                <w:sz w:val="20"/>
                <w:szCs w:val="20"/>
              </w:rPr>
              <w:t xml:space="preserve"> (0-1) 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4DE782" w14:textId="74494011" w:rsidR="0019451F" w:rsidRPr="004D486E" w:rsidRDefault="0019451F" w:rsidP="004D48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6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D486E">
              <w:rPr>
                <w:rFonts w:ascii="Arial" w:hAnsi="Arial" w:cs="Arial"/>
                <w:sz w:val="20"/>
                <w:szCs w:val="20"/>
                <w:lang w:eastAsia="en-US"/>
              </w:rPr>
              <w:t>Liczba przyznanych punktów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B76C6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7. Uwagi</w:t>
            </w:r>
          </w:p>
        </w:tc>
      </w:tr>
      <w:tr w:rsidR="0019451F" w:rsidRPr="004D486E" w14:paraId="1E73178E" w14:textId="77777777" w:rsidTr="004D486E">
        <w:trPr>
          <w:cantSplit/>
          <w:trHeight w:val="1973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89265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191A5D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94CE39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6B850BA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FDB854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hideMark/>
          </w:tcPr>
          <w:p w14:paraId="4B95304D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cena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extDirection w:val="btLr"/>
          </w:tcPr>
          <w:p w14:paraId="356AE63F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610FC46B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…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34EF2C4A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SUMA</w:t>
            </w:r>
          </w:p>
          <w:p w14:paraId="5682F08B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(max 100 pkt)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52E048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51F" w:rsidRPr="004D486E" w14:paraId="5771F78B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B5D8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1.</w:t>
            </w:r>
          </w:p>
          <w:p w14:paraId="0C20E88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4C8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BE3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22A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848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5F2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6322E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3F787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916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CEE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19451F" w:rsidRPr="004D486E" w14:paraId="135C8F35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7818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0D362071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3BDB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323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A3A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FE1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79F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F0BD84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A3410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703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5F7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19451F" w:rsidRPr="004D486E" w14:paraId="096367C2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EAD7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3F814D1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B1F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250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646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8BF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764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7388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02A4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7EBF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2B8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</w:tbl>
    <w:p w14:paraId="45903A2B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49146268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2C6792F7" w14:textId="77777777" w:rsidR="0019451F" w:rsidRPr="004D486E" w:rsidRDefault="0019451F" w:rsidP="00E9429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wybranej oferty: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662"/>
      </w:tblGrid>
      <w:tr w:rsidR="0019451F" w:rsidRPr="004D486E" w14:paraId="15CABEAC" w14:textId="77777777" w:rsidTr="00A7257B">
        <w:tc>
          <w:tcPr>
            <w:tcW w:w="2552" w:type="dxa"/>
            <w:shd w:val="clear" w:color="auto" w:fill="D9D9D9"/>
            <w:vAlign w:val="center"/>
          </w:tcPr>
          <w:p w14:paraId="1C7DD703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Nr oferty</w:t>
            </w:r>
          </w:p>
        </w:tc>
        <w:tc>
          <w:tcPr>
            <w:tcW w:w="6662" w:type="dxa"/>
          </w:tcPr>
          <w:p w14:paraId="22AE5A4B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19451F" w:rsidRPr="004D486E" w14:paraId="2AEECCD9" w14:textId="77777777" w:rsidTr="00A7257B">
        <w:tc>
          <w:tcPr>
            <w:tcW w:w="2552" w:type="dxa"/>
            <w:shd w:val="clear" w:color="auto" w:fill="D9D9D9"/>
            <w:vAlign w:val="center"/>
          </w:tcPr>
          <w:p w14:paraId="1E0194A5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Nazwa Wykonawcy</w:t>
            </w:r>
          </w:p>
        </w:tc>
        <w:tc>
          <w:tcPr>
            <w:tcW w:w="6662" w:type="dxa"/>
          </w:tcPr>
          <w:p w14:paraId="3DB02E58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19451F" w:rsidRPr="004D486E" w14:paraId="3C2C35ED" w14:textId="77777777" w:rsidTr="00A7257B">
        <w:trPr>
          <w:trHeight w:val="719"/>
        </w:trPr>
        <w:tc>
          <w:tcPr>
            <w:tcW w:w="2552" w:type="dxa"/>
            <w:shd w:val="clear" w:color="auto" w:fill="D9D9D9"/>
            <w:vAlign w:val="center"/>
          </w:tcPr>
          <w:p w14:paraId="2635635F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Uzasadnienie wyboru</w:t>
            </w:r>
          </w:p>
        </w:tc>
        <w:tc>
          <w:tcPr>
            <w:tcW w:w="6662" w:type="dxa"/>
          </w:tcPr>
          <w:p w14:paraId="6931F260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</w:tbl>
    <w:p w14:paraId="1D7044F7" w14:textId="77777777" w:rsidR="00F72CA9" w:rsidRPr="004D486E" w:rsidRDefault="00F72CA9" w:rsidP="00F72CA9">
      <w:pPr>
        <w:pStyle w:val="Akapitzlist"/>
        <w:spacing w:line="23" w:lineRule="atLeast"/>
        <w:rPr>
          <w:rFonts w:ascii="Arial" w:hAnsi="Arial" w:cs="Arial"/>
          <w:b/>
        </w:rPr>
      </w:pPr>
    </w:p>
    <w:p w14:paraId="071D91E7" w14:textId="3A4252D3" w:rsidR="0019451F" w:rsidRPr="004D486E" w:rsidRDefault="0019451F" w:rsidP="00E94295">
      <w:pPr>
        <w:pStyle w:val="Akapitzlist"/>
        <w:numPr>
          <w:ilvl w:val="0"/>
          <w:numId w:val="19"/>
        </w:numPr>
        <w:spacing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lastRenderedPageBreak/>
        <w:t>Oświadczenie Zamawiającego:</w:t>
      </w:r>
    </w:p>
    <w:p w14:paraId="11525C84" w14:textId="1FB3F1D9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8789"/>
      </w:tblGrid>
      <w:tr w:rsidR="00F72CA9" w:rsidRPr="004D486E" w14:paraId="2F1E9F5E" w14:textId="77777777" w:rsidTr="004D486E">
        <w:trPr>
          <w:trHeight w:val="311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7CC6E" w14:textId="77777777" w:rsidR="00F72CA9" w:rsidRPr="004D486E" w:rsidRDefault="003B6014" w:rsidP="0006784E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7460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CA9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78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6A5A7F" w14:textId="4AE83B5B" w:rsidR="00F72CA9" w:rsidRPr="004D486E" w:rsidRDefault="00F72CA9" w:rsidP="0006784E">
            <w:pPr>
              <w:pStyle w:val="Akapitzlist"/>
              <w:ind w:left="0"/>
              <w:jc w:val="both"/>
              <w:rPr>
                <w:rFonts w:ascii="Arial" w:eastAsia="Calibri" w:hAnsi="Arial" w:cs="Arial"/>
                <w:b/>
                <w:bCs/>
                <w:i/>
                <w:iCs/>
                <w:color w:val="00000A"/>
                <w:sz w:val="22"/>
                <w:szCs w:val="22"/>
              </w:rPr>
            </w:pPr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Oświadczam o braku powiązań kapitałowych lub osobowych z Zamawiającym i</w:t>
            </w:r>
            <w:r w:rsidR="004D486E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 </w:t>
            </w:r>
            <w:proofErr w:type="spellStart"/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Grantodawcą</w:t>
            </w:r>
            <w:proofErr w:type="spellEnd"/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(MARR S.A.) w rozumieniu wskazanym w zapytaniu o cenę / Regulaminie udzielania Grantów w projekcie „Bony Sukcesu”</w:t>
            </w:r>
          </w:p>
        </w:tc>
      </w:tr>
    </w:tbl>
    <w:p w14:paraId="5551C6A8" w14:textId="3D3EF70B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33983CEF" w14:textId="77777777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4524DF08" w14:textId="77777777" w:rsidR="0019451F" w:rsidRPr="004D486E" w:rsidRDefault="0019451F" w:rsidP="00E94295">
      <w:pPr>
        <w:pStyle w:val="Akapitzlist"/>
        <w:numPr>
          <w:ilvl w:val="0"/>
          <w:numId w:val="19"/>
        </w:numPr>
        <w:spacing w:after="200"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>Załączniki do protokołu: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19451F" w:rsidRPr="004D486E" w14:paraId="3FDAD7E3" w14:textId="77777777" w:rsidTr="00F72CA9">
        <w:tc>
          <w:tcPr>
            <w:tcW w:w="2127" w:type="dxa"/>
            <w:shd w:val="clear" w:color="auto" w:fill="D9D9D9"/>
            <w:vAlign w:val="center"/>
          </w:tcPr>
          <w:p w14:paraId="328D1C69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Nazwa załącznika</w:t>
            </w:r>
          </w:p>
        </w:tc>
        <w:tc>
          <w:tcPr>
            <w:tcW w:w="7229" w:type="dxa"/>
            <w:shd w:val="clear" w:color="auto" w:fill="D9D9D9"/>
          </w:tcPr>
          <w:p w14:paraId="6A87AE33" w14:textId="2F6BC3E8" w:rsidR="0019451F" w:rsidRPr="004D486E" w:rsidRDefault="0019451F" w:rsidP="00A7257B">
            <w:pPr>
              <w:spacing w:line="23" w:lineRule="atLeast"/>
              <w:rPr>
                <w:rStyle w:val="Hipercze"/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1.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Wydruk (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) stanowiący potwierdzenie umieszczenia zapytania ofertowego na stronie internetowej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</w:rPr>
              <w:t>baza konkurencyjności</w:t>
            </w:r>
            <w:r w:rsidRPr="004D486E">
              <w:rPr>
                <w:rStyle w:val="Odwoanieprzypisudolnego"/>
                <w:rFonts w:ascii="Arial" w:eastAsia="Droid Sans Fallback" w:hAnsi="Arial" w:cs="Arial"/>
                <w:sz w:val="22"/>
                <w:szCs w:val="22"/>
                <w:u w:val="single"/>
              </w:rPr>
              <w:footnoteReference w:id="3"/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zawierający potwierdzenie upublicznienia wyniku postępowania o udzielenie zamówienia publicznego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7232D45C" w14:textId="544773D8" w:rsidR="0019451F" w:rsidRPr="004D486E" w:rsidRDefault="0019451F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2.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Złożone oferty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2309B49A" w14:textId="54341A22" w:rsidR="0019451F" w:rsidRPr="004D486E" w:rsidRDefault="0019451F" w:rsidP="00A7257B">
            <w:pPr>
              <w:pStyle w:val="Akapitzlist"/>
              <w:spacing w:line="23" w:lineRule="atLeast"/>
              <w:ind w:left="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3.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Informacja o historii zmian w zapytaniu ofertowym jeśli zmiany miały miejsce  wraz z potwierdzeniem poinformowania o dokonanych zmianach potencjalnych wykonawców, którzy w odpowiedzi na zamieszczone zapytanie ofertowe przesłali ofertę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46623011" w14:textId="3A7FE362" w:rsidR="0019451F" w:rsidRPr="004D486E" w:rsidRDefault="0019451F" w:rsidP="00A7257B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4.</w:t>
            </w:r>
            <w:r w:rsidR="00F72CA9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Inne (</w:t>
            </w:r>
            <w:r w:rsidRPr="004D486E">
              <w:rPr>
                <w:rFonts w:ascii="Arial" w:eastAsia="Droid Sans Fallback" w:hAnsi="Arial" w:cs="Arial"/>
                <w:i/>
                <w:iCs/>
                <w:sz w:val="22"/>
                <w:szCs w:val="22"/>
                <w:lang w:eastAsia="en-US"/>
              </w:rPr>
              <w:t>jeśli dotyczy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).</w:t>
            </w:r>
          </w:p>
        </w:tc>
      </w:tr>
    </w:tbl>
    <w:p w14:paraId="499905E4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0E83E149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4665EBF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64DAC31" w14:textId="77777777" w:rsidR="0019451F" w:rsidRPr="004D486E" w:rsidRDefault="0019451F" w:rsidP="0019451F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3CD38F5F" w14:textId="77777777" w:rsidR="0019451F" w:rsidRPr="004D486E" w:rsidRDefault="0019451F" w:rsidP="0019451F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1B2FF280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…………………………………………………….</w:t>
      </w:r>
    </w:p>
    <w:p w14:paraId="675F5AD4" w14:textId="138E69C3" w:rsidR="00050077" w:rsidRPr="00F72CA9" w:rsidRDefault="0019451F" w:rsidP="00F72CA9">
      <w:pPr>
        <w:autoSpaceDE w:val="0"/>
        <w:autoSpaceDN w:val="0"/>
        <w:adjustRightInd w:val="0"/>
        <w:spacing w:line="23" w:lineRule="atLeast"/>
        <w:jc w:val="both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data i podpis Zamawiającego</w:t>
      </w:r>
    </w:p>
    <w:sectPr w:rsidR="00050077" w:rsidRPr="00F72CA9" w:rsidSect="00C46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B30B1" w14:textId="77777777" w:rsidR="003B6014" w:rsidRDefault="003B6014" w:rsidP="002B5DA1">
      <w:r>
        <w:separator/>
      </w:r>
    </w:p>
  </w:endnote>
  <w:endnote w:type="continuationSeparator" w:id="0">
    <w:p w14:paraId="19B0BE7A" w14:textId="77777777" w:rsidR="003B6014" w:rsidRDefault="003B6014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472E" w14:textId="77777777" w:rsidR="000B75E5" w:rsidRDefault="000B75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4F3228" w:rsidRPr="007730B8" w:rsidRDefault="004F322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155BF6">
          <w:rPr>
            <w:rFonts w:ascii="Arial" w:hAnsi="Arial" w:cs="Arial"/>
            <w:noProof/>
            <w:sz w:val="22"/>
          </w:rPr>
          <w:t>7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4F3228" w:rsidRDefault="004F32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883EE" w14:textId="77777777" w:rsidR="000B75E5" w:rsidRDefault="000B7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A3AF2" w14:textId="77777777" w:rsidR="003B6014" w:rsidRDefault="003B6014" w:rsidP="002B5DA1">
      <w:r>
        <w:separator/>
      </w:r>
    </w:p>
  </w:footnote>
  <w:footnote w:type="continuationSeparator" w:id="0">
    <w:p w14:paraId="74F89078" w14:textId="77777777" w:rsidR="003B6014" w:rsidRDefault="003B6014" w:rsidP="002B5DA1">
      <w:r>
        <w:continuationSeparator/>
      </w:r>
    </w:p>
  </w:footnote>
  <w:footnote w:id="1">
    <w:p w14:paraId="0C4F99BE" w14:textId="77777777" w:rsidR="005B6205" w:rsidRDefault="005B6205" w:rsidP="005B6205">
      <w:pPr>
        <w:pStyle w:val="Tekstprzypisudolnego"/>
      </w:pPr>
      <w:r w:rsidRPr="00877DD1">
        <w:rPr>
          <w:rStyle w:val="Odwoanieprzypisudolnego"/>
        </w:rPr>
        <w:footnoteRef/>
      </w:r>
      <w:r w:rsidRPr="00877DD1">
        <w:t xml:space="preserve"> </w:t>
      </w:r>
      <w:r w:rsidRPr="00877DD1">
        <w:rPr>
          <w:rFonts w:ascii="Arial" w:hAnsi="Arial" w:cs="Arial"/>
          <w:sz w:val="16"/>
          <w:szCs w:val="16"/>
        </w:rPr>
        <w:t>Szczegółowe uregulowania w zakresie przeniesienia ww. praw własności intelektualnej, w  tym pola eksploatacji zostaną uregulowane w umowie pomiędzy Zamawiającym a Wykonawcą.</w:t>
      </w:r>
    </w:p>
  </w:footnote>
  <w:footnote w:id="2">
    <w:p w14:paraId="64AE2C83" w14:textId="77777777" w:rsidR="0019451F" w:rsidRDefault="0019451F" w:rsidP="0019451F">
      <w:pPr>
        <w:pStyle w:val="Tekstprzypisudolnego"/>
      </w:pPr>
      <w:r w:rsidRPr="004D486E">
        <w:rPr>
          <w:rStyle w:val="Odwoanieprzypisudolnego"/>
        </w:rPr>
        <w:footnoteRef/>
      </w:r>
      <w:hyperlink r:id="rId1" w:history="1">
        <w:r w:rsidRPr="004D486E">
          <w:rPr>
            <w:rStyle w:val="Hipercze"/>
            <w:rFonts w:ascii="Arial" w:hAnsi="Arial" w:cs="Arial"/>
            <w:color w:val="auto"/>
          </w:rPr>
          <w:t>https://bazakonkurencyjnosci.funduszeeuropejskie.gov.pl</w:t>
        </w:r>
      </w:hyperlink>
    </w:p>
  </w:footnote>
  <w:footnote w:id="3">
    <w:p w14:paraId="08EE8FB6" w14:textId="77777777" w:rsidR="0019451F" w:rsidRDefault="0019451F" w:rsidP="001945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4D486E">
          <w:rPr>
            <w:rStyle w:val="Hipercze"/>
            <w:rFonts w:ascii="Arial" w:eastAsia="Droid Sans Fallback" w:hAnsi="Arial" w:cs="Arial"/>
            <w:color w:val="auto"/>
            <w:lang w:eastAsia="en-US"/>
          </w:rPr>
          <w:t>https://bazakonkurencyjnosci.funduszeeuropejskie.gov.pl</w:t>
        </w:r>
      </w:hyperlink>
      <w:r w:rsidRPr="004D486E">
        <w:rPr>
          <w:rFonts w:ascii="Arial" w:eastAsia="Droid Sans Fallback" w:hAnsi="Arial" w:cs="Arial"/>
          <w:lang w:eastAsia="en-US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F6DE" w14:textId="77777777" w:rsidR="000B75E5" w:rsidRDefault="000B75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E15A" w14:textId="4686769E" w:rsidR="004F3228" w:rsidRDefault="003B659C" w:rsidP="000B75E5">
    <w:pPr>
      <w:pStyle w:val="Nagwek"/>
      <w:tabs>
        <w:tab w:val="clear" w:pos="4536"/>
        <w:tab w:val="clear" w:pos="9072"/>
        <w:tab w:val="left" w:pos="2179"/>
      </w:tabs>
      <w:jc w:val="center"/>
    </w:pPr>
    <w:r>
      <w:rPr>
        <w:noProof/>
      </w:rPr>
      <w:drawing>
        <wp:inline distT="0" distB="0" distL="0" distR="0" wp14:anchorId="33981E97" wp14:editId="1F552C40">
          <wp:extent cx="5541010" cy="628015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C2BF0" w14:textId="77777777" w:rsidR="000B75E5" w:rsidRDefault="000B7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0C3616E3"/>
    <w:multiLevelType w:val="hybridMultilevel"/>
    <w:tmpl w:val="7FC2DE1E"/>
    <w:lvl w:ilvl="0" w:tplc="BA0C13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B05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647C"/>
    <w:multiLevelType w:val="hybridMultilevel"/>
    <w:tmpl w:val="D52EBC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C4EAE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66E9B"/>
    <w:multiLevelType w:val="hybridMultilevel"/>
    <w:tmpl w:val="E7147E72"/>
    <w:lvl w:ilvl="0" w:tplc="254E8D36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156513A"/>
    <w:multiLevelType w:val="hybridMultilevel"/>
    <w:tmpl w:val="93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B3F4D"/>
    <w:multiLevelType w:val="hybridMultilevel"/>
    <w:tmpl w:val="7786EAE0"/>
    <w:lvl w:ilvl="0" w:tplc="B17EA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068E5"/>
    <w:multiLevelType w:val="hybridMultilevel"/>
    <w:tmpl w:val="C3B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F6F2E"/>
    <w:multiLevelType w:val="hybridMultilevel"/>
    <w:tmpl w:val="9A3EE2FA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54E8D36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F4B7F"/>
    <w:multiLevelType w:val="hybridMultilevel"/>
    <w:tmpl w:val="F93AF1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F25E02"/>
    <w:multiLevelType w:val="hybridMultilevel"/>
    <w:tmpl w:val="FE441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997208">
    <w:abstractNumId w:val="3"/>
  </w:num>
  <w:num w:numId="2" w16cid:durableId="1225025541">
    <w:abstractNumId w:val="0"/>
  </w:num>
  <w:num w:numId="3" w16cid:durableId="85536709">
    <w:abstractNumId w:val="2"/>
  </w:num>
  <w:num w:numId="4" w16cid:durableId="2038046618">
    <w:abstractNumId w:val="14"/>
  </w:num>
  <w:num w:numId="5" w16cid:durableId="1488470631">
    <w:abstractNumId w:val="19"/>
  </w:num>
  <w:num w:numId="6" w16cid:durableId="1835799694">
    <w:abstractNumId w:val="1"/>
  </w:num>
  <w:num w:numId="7" w16cid:durableId="1913000234">
    <w:abstractNumId w:val="10"/>
  </w:num>
  <w:num w:numId="8" w16cid:durableId="1214074842">
    <w:abstractNumId w:val="15"/>
  </w:num>
  <w:num w:numId="9" w16cid:durableId="396516822">
    <w:abstractNumId w:val="16"/>
  </w:num>
  <w:num w:numId="10" w16cid:durableId="239297964">
    <w:abstractNumId w:val="8"/>
  </w:num>
  <w:num w:numId="11" w16cid:durableId="1380322666">
    <w:abstractNumId w:val="4"/>
  </w:num>
  <w:num w:numId="12" w16cid:durableId="915820918">
    <w:abstractNumId w:val="11"/>
  </w:num>
  <w:num w:numId="13" w16cid:durableId="618414869">
    <w:abstractNumId w:val="9"/>
  </w:num>
  <w:num w:numId="14" w16cid:durableId="1374427847">
    <w:abstractNumId w:val="17"/>
  </w:num>
  <w:num w:numId="15" w16cid:durableId="278492837">
    <w:abstractNumId w:val="18"/>
  </w:num>
  <w:num w:numId="16" w16cid:durableId="244537945">
    <w:abstractNumId w:val="12"/>
  </w:num>
  <w:num w:numId="17" w16cid:durableId="2056544367">
    <w:abstractNumId w:val="7"/>
  </w:num>
  <w:num w:numId="18" w16cid:durableId="610210089">
    <w:abstractNumId w:val="5"/>
  </w:num>
  <w:num w:numId="19" w16cid:durableId="12345875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B75E5"/>
    <w:rsid w:val="000C1E67"/>
    <w:rsid w:val="000C74B9"/>
    <w:rsid w:val="000D5DCA"/>
    <w:rsid w:val="000E0167"/>
    <w:rsid w:val="000E1343"/>
    <w:rsid w:val="000E3521"/>
    <w:rsid w:val="000E3E70"/>
    <w:rsid w:val="000E3F51"/>
    <w:rsid w:val="000E46E5"/>
    <w:rsid w:val="000F1D9E"/>
    <w:rsid w:val="000F466A"/>
    <w:rsid w:val="000F659B"/>
    <w:rsid w:val="00113B3E"/>
    <w:rsid w:val="00132D6B"/>
    <w:rsid w:val="00135CD8"/>
    <w:rsid w:val="00155BF6"/>
    <w:rsid w:val="001632CC"/>
    <w:rsid w:val="001730E7"/>
    <w:rsid w:val="00173152"/>
    <w:rsid w:val="00175643"/>
    <w:rsid w:val="001807B2"/>
    <w:rsid w:val="001916EB"/>
    <w:rsid w:val="0019451F"/>
    <w:rsid w:val="001A02F1"/>
    <w:rsid w:val="001A430A"/>
    <w:rsid w:val="001A4789"/>
    <w:rsid w:val="001B5873"/>
    <w:rsid w:val="001C218E"/>
    <w:rsid w:val="001C6C1B"/>
    <w:rsid w:val="001F771F"/>
    <w:rsid w:val="002006C0"/>
    <w:rsid w:val="0021272F"/>
    <w:rsid w:val="00220DC2"/>
    <w:rsid w:val="00230461"/>
    <w:rsid w:val="0023265C"/>
    <w:rsid w:val="00235C44"/>
    <w:rsid w:val="00243901"/>
    <w:rsid w:val="00245ED4"/>
    <w:rsid w:val="00245EE5"/>
    <w:rsid w:val="002518A4"/>
    <w:rsid w:val="0025468D"/>
    <w:rsid w:val="002562BA"/>
    <w:rsid w:val="00261C64"/>
    <w:rsid w:val="00270812"/>
    <w:rsid w:val="002A0401"/>
    <w:rsid w:val="002A2B0F"/>
    <w:rsid w:val="002A444F"/>
    <w:rsid w:val="002A6727"/>
    <w:rsid w:val="002B0D7E"/>
    <w:rsid w:val="002B5DA1"/>
    <w:rsid w:val="002B75CF"/>
    <w:rsid w:val="002C7559"/>
    <w:rsid w:val="002D3144"/>
    <w:rsid w:val="002E55DA"/>
    <w:rsid w:val="003009D7"/>
    <w:rsid w:val="00314D35"/>
    <w:rsid w:val="00316153"/>
    <w:rsid w:val="00316E05"/>
    <w:rsid w:val="003222C7"/>
    <w:rsid w:val="0032744B"/>
    <w:rsid w:val="00341FB0"/>
    <w:rsid w:val="00355D3B"/>
    <w:rsid w:val="0035611D"/>
    <w:rsid w:val="003618D5"/>
    <w:rsid w:val="00365670"/>
    <w:rsid w:val="00370F43"/>
    <w:rsid w:val="00382154"/>
    <w:rsid w:val="003821D0"/>
    <w:rsid w:val="003877F5"/>
    <w:rsid w:val="003915DB"/>
    <w:rsid w:val="003931A4"/>
    <w:rsid w:val="00394D93"/>
    <w:rsid w:val="00396BA1"/>
    <w:rsid w:val="00396D1D"/>
    <w:rsid w:val="003A285C"/>
    <w:rsid w:val="003A36E2"/>
    <w:rsid w:val="003A68B2"/>
    <w:rsid w:val="003B2F7F"/>
    <w:rsid w:val="003B6014"/>
    <w:rsid w:val="003B659C"/>
    <w:rsid w:val="003D4992"/>
    <w:rsid w:val="003E162B"/>
    <w:rsid w:val="003F0670"/>
    <w:rsid w:val="003F09D6"/>
    <w:rsid w:val="003F6FF1"/>
    <w:rsid w:val="004018B3"/>
    <w:rsid w:val="00401C27"/>
    <w:rsid w:val="004260B9"/>
    <w:rsid w:val="00426E75"/>
    <w:rsid w:val="00430C25"/>
    <w:rsid w:val="00445811"/>
    <w:rsid w:val="004501C4"/>
    <w:rsid w:val="0045303A"/>
    <w:rsid w:val="0045466F"/>
    <w:rsid w:val="00456825"/>
    <w:rsid w:val="00484C05"/>
    <w:rsid w:val="004850E0"/>
    <w:rsid w:val="00495E34"/>
    <w:rsid w:val="00496BB1"/>
    <w:rsid w:val="004A0892"/>
    <w:rsid w:val="004B0F6B"/>
    <w:rsid w:val="004B1634"/>
    <w:rsid w:val="004C049F"/>
    <w:rsid w:val="004D486E"/>
    <w:rsid w:val="004D72C0"/>
    <w:rsid w:val="004E0817"/>
    <w:rsid w:val="004F3228"/>
    <w:rsid w:val="004F58EB"/>
    <w:rsid w:val="004F6102"/>
    <w:rsid w:val="004F6B80"/>
    <w:rsid w:val="00522555"/>
    <w:rsid w:val="00526D9E"/>
    <w:rsid w:val="00537AD2"/>
    <w:rsid w:val="00554E79"/>
    <w:rsid w:val="00561DEE"/>
    <w:rsid w:val="00575F91"/>
    <w:rsid w:val="00585E19"/>
    <w:rsid w:val="00597794"/>
    <w:rsid w:val="005A583B"/>
    <w:rsid w:val="005A63E0"/>
    <w:rsid w:val="005B114E"/>
    <w:rsid w:val="005B157D"/>
    <w:rsid w:val="005B2045"/>
    <w:rsid w:val="005B6205"/>
    <w:rsid w:val="005C2D61"/>
    <w:rsid w:val="005C48B0"/>
    <w:rsid w:val="005D2A09"/>
    <w:rsid w:val="005D35BE"/>
    <w:rsid w:val="005E1462"/>
    <w:rsid w:val="005E2A96"/>
    <w:rsid w:val="005E722C"/>
    <w:rsid w:val="005F74CF"/>
    <w:rsid w:val="0060038C"/>
    <w:rsid w:val="0061363B"/>
    <w:rsid w:val="00616371"/>
    <w:rsid w:val="0062130E"/>
    <w:rsid w:val="00623243"/>
    <w:rsid w:val="0062527C"/>
    <w:rsid w:val="006314A2"/>
    <w:rsid w:val="00633135"/>
    <w:rsid w:val="00637C9A"/>
    <w:rsid w:val="006425E0"/>
    <w:rsid w:val="006442DF"/>
    <w:rsid w:val="0064640B"/>
    <w:rsid w:val="00646F4A"/>
    <w:rsid w:val="00650652"/>
    <w:rsid w:val="006A3F6E"/>
    <w:rsid w:val="006A7B77"/>
    <w:rsid w:val="006A7E9F"/>
    <w:rsid w:val="006B0E7A"/>
    <w:rsid w:val="006B7336"/>
    <w:rsid w:val="006C2A97"/>
    <w:rsid w:val="006E4426"/>
    <w:rsid w:val="006F09A2"/>
    <w:rsid w:val="0070696D"/>
    <w:rsid w:val="00707334"/>
    <w:rsid w:val="0071079E"/>
    <w:rsid w:val="0073797A"/>
    <w:rsid w:val="00755CED"/>
    <w:rsid w:val="00764190"/>
    <w:rsid w:val="007657A0"/>
    <w:rsid w:val="007704B6"/>
    <w:rsid w:val="007730B8"/>
    <w:rsid w:val="007805DA"/>
    <w:rsid w:val="007813A6"/>
    <w:rsid w:val="007944E7"/>
    <w:rsid w:val="007B0291"/>
    <w:rsid w:val="007B115B"/>
    <w:rsid w:val="007B7C87"/>
    <w:rsid w:val="007C2F19"/>
    <w:rsid w:val="007C3B54"/>
    <w:rsid w:val="007C405A"/>
    <w:rsid w:val="007C4DAE"/>
    <w:rsid w:val="007D0090"/>
    <w:rsid w:val="007D013C"/>
    <w:rsid w:val="007E0005"/>
    <w:rsid w:val="007E336D"/>
    <w:rsid w:val="007E4C08"/>
    <w:rsid w:val="007F01F1"/>
    <w:rsid w:val="007F38A2"/>
    <w:rsid w:val="007F43DF"/>
    <w:rsid w:val="007F6BD5"/>
    <w:rsid w:val="008036F0"/>
    <w:rsid w:val="00811CEE"/>
    <w:rsid w:val="008132BF"/>
    <w:rsid w:val="00813749"/>
    <w:rsid w:val="008202C0"/>
    <w:rsid w:val="00822450"/>
    <w:rsid w:val="008231DE"/>
    <w:rsid w:val="0082754D"/>
    <w:rsid w:val="008316B5"/>
    <w:rsid w:val="00835661"/>
    <w:rsid w:val="00842245"/>
    <w:rsid w:val="00861B1F"/>
    <w:rsid w:val="00866A87"/>
    <w:rsid w:val="0087745E"/>
    <w:rsid w:val="008843BC"/>
    <w:rsid w:val="008916F2"/>
    <w:rsid w:val="00893E52"/>
    <w:rsid w:val="008A4C67"/>
    <w:rsid w:val="008A517E"/>
    <w:rsid w:val="008B2FB5"/>
    <w:rsid w:val="008B3429"/>
    <w:rsid w:val="008C4E42"/>
    <w:rsid w:val="008D2B5A"/>
    <w:rsid w:val="008D7D5E"/>
    <w:rsid w:val="008E3A02"/>
    <w:rsid w:val="008F035B"/>
    <w:rsid w:val="00900A05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56686"/>
    <w:rsid w:val="00963B6E"/>
    <w:rsid w:val="0096713A"/>
    <w:rsid w:val="0097008F"/>
    <w:rsid w:val="0097209B"/>
    <w:rsid w:val="0097693A"/>
    <w:rsid w:val="00981EE8"/>
    <w:rsid w:val="00985A07"/>
    <w:rsid w:val="00985CAE"/>
    <w:rsid w:val="00990BDE"/>
    <w:rsid w:val="009913E8"/>
    <w:rsid w:val="009A283C"/>
    <w:rsid w:val="009B673B"/>
    <w:rsid w:val="009D4879"/>
    <w:rsid w:val="009D4BDA"/>
    <w:rsid w:val="009D62B0"/>
    <w:rsid w:val="009E2004"/>
    <w:rsid w:val="009E610E"/>
    <w:rsid w:val="009E6776"/>
    <w:rsid w:val="009E716B"/>
    <w:rsid w:val="009E79F1"/>
    <w:rsid w:val="009F6EB2"/>
    <w:rsid w:val="009F6F84"/>
    <w:rsid w:val="00A07FFB"/>
    <w:rsid w:val="00A133AB"/>
    <w:rsid w:val="00A32629"/>
    <w:rsid w:val="00A40816"/>
    <w:rsid w:val="00A42492"/>
    <w:rsid w:val="00A513F6"/>
    <w:rsid w:val="00A62783"/>
    <w:rsid w:val="00A6308C"/>
    <w:rsid w:val="00A73544"/>
    <w:rsid w:val="00A75764"/>
    <w:rsid w:val="00AA18BE"/>
    <w:rsid w:val="00AB059F"/>
    <w:rsid w:val="00AC3447"/>
    <w:rsid w:val="00AD11C6"/>
    <w:rsid w:val="00B03B31"/>
    <w:rsid w:val="00B05A94"/>
    <w:rsid w:val="00B075B7"/>
    <w:rsid w:val="00B107B0"/>
    <w:rsid w:val="00B13237"/>
    <w:rsid w:val="00B13A9A"/>
    <w:rsid w:val="00B16B75"/>
    <w:rsid w:val="00B22F22"/>
    <w:rsid w:val="00B23E44"/>
    <w:rsid w:val="00B40528"/>
    <w:rsid w:val="00B4604E"/>
    <w:rsid w:val="00B5182D"/>
    <w:rsid w:val="00B549DA"/>
    <w:rsid w:val="00B57543"/>
    <w:rsid w:val="00B60580"/>
    <w:rsid w:val="00B7161E"/>
    <w:rsid w:val="00B724DF"/>
    <w:rsid w:val="00B7789C"/>
    <w:rsid w:val="00B94831"/>
    <w:rsid w:val="00BA70B0"/>
    <w:rsid w:val="00BB23D8"/>
    <w:rsid w:val="00BB61C2"/>
    <w:rsid w:val="00BC007A"/>
    <w:rsid w:val="00BC39F1"/>
    <w:rsid w:val="00BD235F"/>
    <w:rsid w:val="00BD5249"/>
    <w:rsid w:val="00BE3264"/>
    <w:rsid w:val="00C06401"/>
    <w:rsid w:val="00C15E21"/>
    <w:rsid w:val="00C162C2"/>
    <w:rsid w:val="00C222B5"/>
    <w:rsid w:val="00C37B0B"/>
    <w:rsid w:val="00C45BFF"/>
    <w:rsid w:val="00C46A04"/>
    <w:rsid w:val="00C46CE9"/>
    <w:rsid w:val="00C5283B"/>
    <w:rsid w:val="00C54B2C"/>
    <w:rsid w:val="00C5557C"/>
    <w:rsid w:val="00C639D2"/>
    <w:rsid w:val="00C67BCA"/>
    <w:rsid w:val="00C70A6C"/>
    <w:rsid w:val="00C81B4A"/>
    <w:rsid w:val="00C933FF"/>
    <w:rsid w:val="00C9361D"/>
    <w:rsid w:val="00C93CD1"/>
    <w:rsid w:val="00CA1DA9"/>
    <w:rsid w:val="00CC2697"/>
    <w:rsid w:val="00CD6904"/>
    <w:rsid w:val="00CD769D"/>
    <w:rsid w:val="00CE66DB"/>
    <w:rsid w:val="00D01739"/>
    <w:rsid w:val="00D061E1"/>
    <w:rsid w:val="00D10486"/>
    <w:rsid w:val="00D1131F"/>
    <w:rsid w:val="00D24BB4"/>
    <w:rsid w:val="00D3127F"/>
    <w:rsid w:val="00D3353E"/>
    <w:rsid w:val="00D34E43"/>
    <w:rsid w:val="00D34F8A"/>
    <w:rsid w:val="00D35074"/>
    <w:rsid w:val="00D41CCF"/>
    <w:rsid w:val="00D45859"/>
    <w:rsid w:val="00D45D27"/>
    <w:rsid w:val="00D46464"/>
    <w:rsid w:val="00D51E7A"/>
    <w:rsid w:val="00D574AB"/>
    <w:rsid w:val="00D71262"/>
    <w:rsid w:val="00D75422"/>
    <w:rsid w:val="00D82825"/>
    <w:rsid w:val="00D8450C"/>
    <w:rsid w:val="00D97562"/>
    <w:rsid w:val="00DA283D"/>
    <w:rsid w:val="00DA5A0F"/>
    <w:rsid w:val="00DA75CD"/>
    <w:rsid w:val="00DB2357"/>
    <w:rsid w:val="00DB37E4"/>
    <w:rsid w:val="00DD0272"/>
    <w:rsid w:val="00DD72EF"/>
    <w:rsid w:val="00DE0A70"/>
    <w:rsid w:val="00DE2E60"/>
    <w:rsid w:val="00DE4EBC"/>
    <w:rsid w:val="00E1771D"/>
    <w:rsid w:val="00E243F2"/>
    <w:rsid w:val="00E279B2"/>
    <w:rsid w:val="00E319A9"/>
    <w:rsid w:val="00E6043D"/>
    <w:rsid w:val="00E61218"/>
    <w:rsid w:val="00E67EF4"/>
    <w:rsid w:val="00E7693B"/>
    <w:rsid w:val="00E835A2"/>
    <w:rsid w:val="00E94295"/>
    <w:rsid w:val="00ED6D26"/>
    <w:rsid w:val="00EE0D79"/>
    <w:rsid w:val="00EE3143"/>
    <w:rsid w:val="00EE5076"/>
    <w:rsid w:val="00EF1D89"/>
    <w:rsid w:val="00EF1E92"/>
    <w:rsid w:val="00F0602C"/>
    <w:rsid w:val="00F15977"/>
    <w:rsid w:val="00F21E20"/>
    <w:rsid w:val="00F275AD"/>
    <w:rsid w:val="00F37428"/>
    <w:rsid w:val="00F42385"/>
    <w:rsid w:val="00F43722"/>
    <w:rsid w:val="00F46085"/>
    <w:rsid w:val="00F51125"/>
    <w:rsid w:val="00F572EC"/>
    <w:rsid w:val="00F6574D"/>
    <w:rsid w:val="00F65B9B"/>
    <w:rsid w:val="00F71BF1"/>
    <w:rsid w:val="00F72550"/>
    <w:rsid w:val="00F72CA9"/>
    <w:rsid w:val="00F8119C"/>
    <w:rsid w:val="00F8506A"/>
    <w:rsid w:val="00F918D8"/>
    <w:rsid w:val="00FB5A26"/>
    <w:rsid w:val="00FB5D45"/>
    <w:rsid w:val="00FB7620"/>
    <w:rsid w:val="00FC719F"/>
    <w:rsid w:val="00FD67EC"/>
    <w:rsid w:val="00FD7C9F"/>
    <w:rsid w:val="00FE2D56"/>
    <w:rsid w:val="00FE3B3F"/>
    <w:rsid w:val="00FE4FC7"/>
    <w:rsid w:val="00FF2A81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97839"/>
  <w15:docId w15:val="{A3CF7E40-5D53-4D58-A5A6-4272DF3D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07FFB"/>
    <w:pPr>
      <w:keepNext/>
      <w:suppressAutoHyphens/>
      <w:spacing w:before="100"/>
      <w:jc w:val="center"/>
      <w:outlineLvl w:val="0"/>
    </w:pPr>
    <w:rPr>
      <w:rFonts w:ascii="Times New Roman" w:hAnsi="Times New Roman" w:cs="Times New Roman"/>
      <w:b/>
      <w:i/>
      <w:color w:val="00000A"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F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1">
    <w:name w:val="Tekst podstawowy1"/>
    <w:rsid w:val="0070733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rsid w:val="00A07FFB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A07FFB"/>
    <w:pPr>
      <w:numPr>
        <w:numId w:val="12"/>
      </w:numPr>
    </w:pPr>
    <w:rPr>
      <w:rFonts w:ascii="Arial" w:hAnsi="Arial" w:cs="Arial"/>
      <w:i w:val="0"/>
      <w:color w:val="auto"/>
      <w:sz w:val="24"/>
      <w:lang w:eastAsia="zh-CN"/>
    </w:rPr>
  </w:style>
  <w:style w:type="character" w:customStyle="1" w:styleId="rozdziaZnak">
    <w:name w:val="rozdział Znak"/>
    <w:link w:val="rozdzia"/>
    <w:rsid w:val="00A07FFB"/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07FFB"/>
    <w:pPr>
      <w:suppressAutoHyphens/>
      <w:spacing w:before="200"/>
      <w:jc w:val="center"/>
    </w:pPr>
    <w:rPr>
      <w:rFonts w:ascii="Arial" w:eastAsia="Times New Roman" w:hAnsi="Arial" w:cs="Arial"/>
      <w:b/>
      <w:bCs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A07FFB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FF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uiPriority w:val="99"/>
    <w:unhideWhenUsed/>
    <w:rsid w:val="0019451F"/>
    <w:rPr>
      <w:color w:val="0000FF"/>
      <w:u w:val="single"/>
    </w:rPr>
  </w:style>
  <w:style w:type="paragraph" w:customStyle="1" w:styleId="DWregulamin">
    <w:name w:val="DW regulamin"/>
    <w:basedOn w:val="Normalny"/>
    <w:link w:val="DWregulaminZnak"/>
    <w:qFormat/>
    <w:rsid w:val="00E94295"/>
    <w:pPr>
      <w:autoSpaceDE w:val="0"/>
      <w:autoSpaceDN w:val="0"/>
      <w:adjustRightInd w:val="0"/>
      <w:jc w:val="both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DWregulaminZnak">
    <w:name w:val="DW regulamin Znak"/>
    <w:basedOn w:val="Domylnaczcionkaakapitu"/>
    <w:link w:val="DWregulamin"/>
    <w:rsid w:val="00E94295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azakonkurencyjnosci.funduszeeuropejskie.gov.pl" TargetMode="External"/><Relationship Id="rId1" Type="http://schemas.openxmlformats.org/officeDocument/2006/relationships/hyperlink" Target="https://bazakonkurencyjnosci.funduszeeuropejskie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26C56-A6A0-4422-BA01-D81E8E3F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1499</Words>
  <Characters>9000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Rebeta, Marcin</cp:lastModifiedBy>
  <cp:revision>9</cp:revision>
  <cp:lastPrinted>2019-05-22T13:18:00Z</cp:lastPrinted>
  <dcterms:created xsi:type="dcterms:W3CDTF">2020-01-24T10:58:00Z</dcterms:created>
  <dcterms:modified xsi:type="dcterms:W3CDTF">2022-06-21T11:13:00Z</dcterms:modified>
</cp:coreProperties>
</file>